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313F4" w14:textId="40F7D314" w:rsidR="009C6AE7" w:rsidRDefault="00000000" w:rsidP="009C6AE7">
      <w:pPr>
        <w:pStyle w:val="Heading1"/>
        <w:rPr>
          <w:b/>
          <w:sz w:val="36"/>
          <w:szCs w:val="24"/>
        </w:rPr>
      </w:pPr>
      <w:bookmarkStart w:id="0" w:name="_Hlk43394826"/>
      <w:r>
        <w:rPr>
          <w:noProof/>
        </w:rPr>
        <w:pict w14:anchorId="020370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7" type="#_x0000_t75" style="position:absolute;margin-left:147.6pt;margin-top:2.4pt;width:227.4pt;height:129.9pt;z-index:-1;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wrapcoords="-214 -375 -214 21850 21814 21850 21814 -375 -214 -375" stroked="t" strokecolor="windowText" strokeweight="2.25pt">
            <v:imagedata r:id="rId8" o:title=""/>
            <w10:wrap type="tight"/>
          </v:shape>
        </w:pict>
      </w:r>
    </w:p>
    <w:p w14:paraId="10BAC104" w14:textId="77777777" w:rsidR="009C6AE7" w:rsidRDefault="009C6AE7" w:rsidP="00D65382">
      <w:pPr>
        <w:pStyle w:val="Heading1"/>
        <w:jc w:val="center"/>
        <w:rPr>
          <w:b/>
          <w:sz w:val="36"/>
          <w:szCs w:val="24"/>
        </w:rPr>
      </w:pPr>
    </w:p>
    <w:p w14:paraId="6C430BEC" w14:textId="77777777" w:rsidR="009C6AE7" w:rsidRDefault="009C6AE7" w:rsidP="00D65382">
      <w:pPr>
        <w:pStyle w:val="Heading1"/>
        <w:jc w:val="center"/>
        <w:rPr>
          <w:b/>
          <w:sz w:val="36"/>
          <w:szCs w:val="24"/>
        </w:rPr>
      </w:pPr>
    </w:p>
    <w:p w14:paraId="0FBBEEB1" w14:textId="77777777" w:rsidR="009C6AE7" w:rsidRDefault="009C6AE7" w:rsidP="00D65382">
      <w:pPr>
        <w:pStyle w:val="Heading1"/>
        <w:jc w:val="center"/>
        <w:rPr>
          <w:b/>
          <w:sz w:val="36"/>
          <w:szCs w:val="24"/>
        </w:rPr>
      </w:pPr>
    </w:p>
    <w:p w14:paraId="75B41C01" w14:textId="77777777" w:rsidR="009C6AE7" w:rsidRDefault="009C6AE7" w:rsidP="00D65382">
      <w:pPr>
        <w:pStyle w:val="Heading1"/>
        <w:jc w:val="center"/>
        <w:rPr>
          <w:b/>
          <w:sz w:val="36"/>
          <w:szCs w:val="24"/>
        </w:rPr>
      </w:pPr>
    </w:p>
    <w:p w14:paraId="2AA8EABB" w14:textId="77777777" w:rsidR="009C6AE7" w:rsidRDefault="009C6AE7" w:rsidP="00D65382">
      <w:pPr>
        <w:pStyle w:val="Heading1"/>
        <w:jc w:val="center"/>
        <w:rPr>
          <w:b/>
          <w:sz w:val="36"/>
          <w:szCs w:val="24"/>
        </w:rPr>
      </w:pPr>
    </w:p>
    <w:p w14:paraId="510F76AA" w14:textId="77777777" w:rsidR="009C6AE7" w:rsidRDefault="009C6AE7" w:rsidP="00D65382">
      <w:pPr>
        <w:pStyle w:val="Heading1"/>
        <w:jc w:val="center"/>
        <w:rPr>
          <w:b/>
          <w:sz w:val="36"/>
          <w:szCs w:val="24"/>
        </w:rPr>
      </w:pPr>
    </w:p>
    <w:p w14:paraId="7848B234" w14:textId="77777777" w:rsidR="00B95D2D" w:rsidRDefault="00B95D2D" w:rsidP="00D65382">
      <w:pPr>
        <w:pStyle w:val="Heading1"/>
        <w:jc w:val="center"/>
        <w:rPr>
          <w:b/>
          <w:sz w:val="36"/>
          <w:szCs w:val="24"/>
        </w:rPr>
      </w:pPr>
    </w:p>
    <w:p w14:paraId="13674E15" w14:textId="670CFCBC" w:rsidR="009C6CD7" w:rsidRDefault="009C6CD7" w:rsidP="00D65382">
      <w:pPr>
        <w:pStyle w:val="Heading1"/>
        <w:jc w:val="center"/>
        <w:rPr>
          <w:b/>
          <w:sz w:val="36"/>
          <w:szCs w:val="24"/>
        </w:rPr>
      </w:pPr>
      <w:r w:rsidRPr="00BD32A6">
        <w:rPr>
          <w:b/>
          <w:sz w:val="36"/>
          <w:szCs w:val="24"/>
        </w:rPr>
        <w:t xml:space="preserve">ANNUAL </w:t>
      </w:r>
      <w:r w:rsidR="004F7BAF" w:rsidRPr="00BD32A6">
        <w:rPr>
          <w:b/>
          <w:sz w:val="36"/>
          <w:szCs w:val="24"/>
        </w:rPr>
        <w:t xml:space="preserve">GENERAL </w:t>
      </w:r>
      <w:r w:rsidRPr="00BD32A6">
        <w:rPr>
          <w:b/>
          <w:sz w:val="36"/>
          <w:szCs w:val="24"/>
        </w:rPr>
        <w:t>MEETING</w:t>
      </w:r>
      <w:r w:rsidR="00B464B0" w:rsidRPr="00BD32A6">
        <w:rPr>
          <w:b/>
          <w:sz w:val="36"/>
          <w:szCs w:val="24"/>
        </w:rPr>
        <w:t xml:space="preserve"> </w:t>
      </w:r>
      <w:r w:rsidR="005D2767" w:rsidRPr="00BD32A6">
        <w:rPr>
          <w:b/>
          <w:sz w:val="36"/>
          <w:szCs w:val="24"/>
        </w:rPr>
        <w:t>20</w:t>
      </w:r>
      <w:r w:rsidR="004F7BAF" w:rsidRPr="00BD32A6">
        <w:rPr>
          <w:b/>
          <w:sz w:val="36"/>
          <w:szCs w:val="24"/>
        </w:rPr>
        <w:t>2</w:t>
      </w:r>
      <w:r w:rsidR="00E308CB">
        <w:rPr>
          <w:b/>
          <w:sz w:val="36"/>
          <w:szCs w:val="24"/>
        </w:rPr>
        <w:t>2</w:t>
      </w:r>
    </w:p>
    <w:bookmarkEnd w:id="0"/>
    <w:p w14:paraId="16C9C3C4" w14:textId="77777777" w:rsidR="00BC5E4E" w:rsidRPr="00833EFA" w:rsidRDefault="00BC5E4E" w:rsidP="008625B9">
      <w:pPr>
        <w:ind w:left="720"/>
        <w:rPr>
          <w:rFonts w:ascii="Arial" w:hAnsi="Arial"/>
          <w:sz w:val="36"/>
          <w:szCs w:val="24"/>
        </w:rPr>
      </w:pPr>
    </w:p>
    <w:p w14:paraId="5567E256" w14:textId="56387FC5" w:rsidR="00BC5E4E" w:rsidRPr="00833EFA" w:rsidRDefault="00CE25C1" w:rsidP="008625B9">
      <w:pPr>
        <w:ind w:left="720"/>
        <w:jc w:val="center"/>
        <w:rPr>
          <w:rFonts w:ascii="Arial" w:hAnsi="Arial"/>
          <w:b/>
          <w:sz w:val="28"/>
          <w:szCs w:val="28"/>
          <w:u w:val="single"/>
        </w:rPr>
      </w:pPr>
      <w:r w:rsidRPr="00833EFA">
        <w:rPr>
          <w:rFonts w:ascii="Arial" w:hAnsi="Arial"/>
          <w:b/>
          <w:sz w:val="28"/>
          <w:szCs w:val="28"/>
          <w:u w:val="single"/>
        </w:rPr>
        <w:t xml:space="preserve">CALLING </w:t>
      </w:r>
      <w:r w:rsidR="00BC5E4E" w:rsidRPr="00833EFA">
        <w:rPr>
          <w:rFonts w:ascii="Arial" w:hAnsi="Arial"/>
          <w:b/>
          <w:sz w:val="28"/>
          <w:szCs w:val="28"/>
          <w:u w:val="single"/>
        </w:rPr>
        <w:t xml:space="preserve">NOTICE </w:t>
      </w:r>
      <w:r w:rsidR="00E4471A" w:rsidRPr="00833EFA">
        <w:rPr>
          <w:rFonts w:ascii="Arial" w:hAnsi="Arial"/>
          <w:b/>
          <w:sz w:val="28"/>
          <w:szCs w:val="28"/>
          <w:u w:val="single"/>
        </w:rPr>
        <w:t>FOR</w:t>
      </w:r>
      <w:r w:rsidR="00BC5E4E" w:rsidRPr="00833EFA">
        <w:rPr>
          <w:rFonts w:ascii="Arial" w:hAnsi="Arial"/>
          <w:b/>
          <w:sz w:val="28"/>
          <w:szCs w:val="28"/>
          <w:u w:val="single"/>
        </w:rPr>
        <w:t xml:space="preserve"> </w:t>
      </w:r>
      <w:r w:rsidRPr="00833EFA">
        <w:rPr>
          <w:rFonts w:ascii="Arial" w:hAnsi="Arial"/>
          <w:b/>
          <w:sz w:val="28"/>
          <w:szCs w:val="28"/>
          <w:u w:val="single"/>
        </w:rPr>
        <w:t xml:space="preserve">ANNUAL </w:t>
      </w:r>
      <w:r w:rsidR="00BC5E4E" w:rsidRPr="00833EFA">
        <w:rPr>
          <w:rFonts w:ascii="Arial" w:hAnsi="Arial"/>
          <w:b/>
          <w:sz w:val="28"/>
          <w:szCs w:val="28"/>
          <w:u w:val="single"/>
        </w:rPr>
        <w:t>GENERAL MEETING</w:t>
      </w:r>
    </w:p>
    <w:p w14:paraId="0D62D68F" w14:textId="77777777" w:rsidR="00BC5E4E" w:rsidRPr="00A46E23" w:rsidRDefault="00BC5E4E" w:rsidP="008625B9">
      <w:pPr>
        <w:ind w:left="720"/>
        <w:rPr>
          <w:rFonts w:ascii="Arial" w:hAnsi="Arial"/>
          <w:sz w:val="22"/>
          <w:szCs w:val="22"/>
        </w:rPr>
      </w:pPr>
    </w:p>
    <w:p w14:paraId="2DA19D78" w14:textId="086C55D5" w:rsidR="004822DD" w:rsidRPr="007C1F44" w:rsidRDefault="00BC5E4E" w:rsidP="008625B9">
      <w:pPr>
        <w:ind w:left="720"/>
        <w:jc w:val="both"/>
        <w:rPr>
          <w:rFonts w:ascii="Arial" w:hAnsi="Arial"/>
          <w:bCs/>
          <w:color w:val="2E74B5"/>
          <w:sz w:val="22"/>
          <w:szCs w:val="22"/>
        </w:rPr>
      </w:pPr>
      <w:r w:rsidRPr="00A46E23">
        <w:rPr>
          <w:rFonts w:ascii="Arial" w:hAnsi="Arial"/>
          <w:sz w:val="22"/>
          <w:szCs w:val="22"/>
        </w:rPr>
        <w:t xml:space="preserve">Notice is given that the Annual </w:t>
      </w:r>
      <w:r w:rsidR="00816FB9" w:rsidRPr="00A46E23">
        <w:rPr>
          <w:rFonts w:ascii="Arial" w:hAnsi="Arial"/>
          <w:sz w:val="22"/>
          <w:szCs w:val="22"/>
        </w:rPr>
        <w:t xml:space="preserve">General </w:t>
      </w:r>
      <w:r w:rsidRPr="00A46E23">
        <w:rPr>
          <w:rFonts w:ascii="Arial" w:hAnsi="Arial"/>
          <w:sz w:val="22"/>
          <w:szCs w:val="22"/>
        </w:rPr>
        <w:t xml:space="preserve">Meeting of </w:t>
      </w:r>
      <w:r w:rsidR="00816FB9" w:rsidRPr="00A46E23">
        <w:rPr>
          <w:rFonts w:ascii="Arial" w:hAnsi="Arial"/>
          <w:sz w:val="22"/>
          <w:szCs w:val="22"/>
        </w:rPr>
        <w:t xml:space="preserve">The </w:t>
      </w:r>
      <w:r w:rsidR="00D65382">
        <w:rPr>
          <w:rFonts w:ascii="Arial" w:hAnsi="Arial"/>
          <w:sz w:val="22"/>
          <w:szCs w:val="22"/>
        </w:rPr>
        <w:t>Bensington Society</w:t>
      </w:r>
      <w:r w:rsidR="00816FB9" w:rsidRPr="00A46E23">
        <w:rPr>
          <w:rFonts w:ascii="Arial" w:hAnsi="Arial"/>
          <w:sz w:val="22"/>
          <w:szCs w:val="22"/>
        </w:rPr>
        <w:t xml:space="preserve">, hereafter </w:t>
      </w:r>
      <w:r w:rsidR="004423F8" w:rsidRPr="00A46E23">
        <w:rPr>
          <w:rFonts w:ascii="Arial" w:hAnsi="Arial"/>
          <w:sz w:val="22"/>
          <w:szCs w:val="22"/>
        </w:rPr>
        <w:t>referred</w:t>
      </w:r>
      <w:r w:rsidR="00816FB9" w:rsidRPr="00A46E23">
        <w:rPr>
          <w:rFonts w:ascii="Arial" w:hAnsi="Arial"/>
          <w:sz w:val="22"/>
          <w:szCs w:val="22"/>
        </w:rPr>
        <w:t xml:space="preserve"> to as The </w:t>
      </w:r>
      <w:r w:rsidR="00A30AF3">
        <w:rPr>
          <w:rFonts w:ascii="Arial" w:hAnsi="Arial"/>
          <w:sz w:val="22"/>
          <w:szCs w:val="22"/>
        </w:rPr>
        <w:t>Society</w:t>
      </w:r>
      <w:r w:rsidR="00816FB9" w:rsidRPr="00A46E23">
        <w:rPr>
          <w:rFonts w:ascii="Arial" w:hAnsi="Arial"/>
          <w:sz w:val="22"/>
          <w:szCs w:val="22"/>
        </w:rPr>
        <w:t xml:space="preserve">, </w:t>
      </w:r>
      <w:r w:rsidRPr="00A46E23">
        <w:rPr>
          <w:rFonts w:ascii="Arial" w:hAnsi="Arial"/>
          <w:sz w:val="22"/>
          <w:szCs w:val="22"/>
        </w:rPr>
        <w:t xml:space="preserve">will be held </w:t>
      </w:r>
      <w:r w:rsidR="0023573C">
        <w:rPr>
          <w:rFonts w:ascii="Arial" w:hAnsi="Arial"/>
          <w:sz w:val="22"/>
          <w:szCs w:val="22"/>
        </w:rPr>
        <w:t xml:space="preserve">at </w:t>
      </w:r>
      <w:r w:rsidR="0023573C" w:rsidRPr="0023573C">
        <w:rPr>
          <w:rFonts w:ascii="Arial" w:hAnsi="Arial"/>
          <w:b/>
          <w:bCs/>
          <w:sz w:val="22"/>
          <w:szCs w:val="22"/>
        </w:rPr>
        <w:t xml:space="preserve">7pm </w:t>
      </w:r>
      <w:r w:rsidR="00F719C9" w:rsidRPr="0023573C">
        <w:rPr>
          <w:rFonts w:ascii="Arial" w:hAnsi="Arial"/>
          <w:b/>
          <w:bCs/>
          <w:sz w:val="22"/>
          <w:szCs w:val="22"/>
        </w:rPr>
        <w:t>on</w:t>
      </w:r>
      <w:r w:rsidR="00F719C9">
        <w:rPr>
          <w:rFonts w:ascii="Arial" w:hAnsi="Arial"/>
          <w:sz w:val="22"/>
          <w:szCs w:val="22"/>
        </w:rPr>
        <w:t xml:space="preserve"> </w:t>
      </w:r>
      <w:r w:rsidR="00F719C9" w:rsidRPr="00F93759">
        <w:rPr>
          <w:rFonts w:ascii="Arial" w:hAnsi="Arial"/>
          <w:b/>
          <w:bCs/>
          <w:sz w:val="22"/>
          <w:szCs w:val="22"/>
        </w:rPr>
        <w:t>Friday</w:t>
      </w:r>
      <w:r w:rsidR="00F93759" w:rsidRPr="00F93759">
        <w:rPr>
          <w:rFonts w:ascii="Arial" w:hAnsi="Arial"/>
          <w:b/>
          <w:bCs/>
          <w:sz w:val="22"/>
          <w:szCs w:val="22"/>
        </w:rPr>
        <w:t xml:space="preserve"> 24</w:t>
      </w:r>
      <w:r w:rsidR="00F93759" w:rsidRPr="00F93759">
        <w:rPr>
          <w:rFonts w:ascii="Arial" w:hAnsi="Arial"/>
          <w:b/>
          <w:bCs/>
          <w:sz w:val="22"/>
          <w:szCs w:val="22"/>
          <w:vertAlign w:val="superscript"/>
        </w:rPr>
        <w:t>th</w:t>
      </w:r>
      <w:r w:rsidR="00F93759" w:rsidRPr="00F93759">
        <w:rPr>
          <w:rFonts w:ascii="Arial" w:hAnsi="Arial"/>
          <w:b/>
          <w:bCs/>
          <w:sz w:val="22"/>
          <w:szCs w:val="22"/>
        </w:rPr>
        <w:t xml:space="preserve"> February</w:t>
      </w:r>
      <w:r w:rsidR="003E29E9" w:rsidRPr="00F93759">
        <w:rPr>
          <w:rFonts w:ascii="Arial" w:hAnsi="Arial"/>
          <w:b/>
          <w:bCs/>
          <w:sz w:val="22"/>
          <w:szCs w:val="22"/>
        </w:rPr>
        <w:t xml:space="preserve"> 202</w:t>
      </w:r>
      <w:r w:rsidR="00F93759" w:rsidRPr="00F93759">
        <w:rPr>
          <w:rFonts w:ascii="Arial" w:hAnsi="Arial"/>
          <w:b/>
          <w:bCs/>
          <w:sz w:val="22"/>
          <w:szCs w:val="22"/>
        </w:rPr>
        <w:t>3</w:t>
      </w:r>
      <w:r w:rsidR="00F93759">
        <w:rPr>
          <w:rFonts w:ascii="Arial" w:hAnsi="Arial"/>
          <w:b/>
          <w:bCs/>
          <w:sz w:val="22"/>
          <w:szCs w:val="22"/>
        </w:rPr>
        <w:t xml:space="preserve"> in the Benson Parish Hall</w:t>
      </w:r>
      <w:r w:rsidR="003E29E9" w:rsidRPr="009B3482">
        <w:rPr>
          <w:rFonts w:ascii="Arial" w:hAnsi="Arial"/>
          <w:b/>
          <w:bCs/>
          <w:sz w:val="22"/>
          <w:szCs w:val="22"/>
        </w:rPr>
        <w:t>.</w:t>
      </w:r>
      <w:r w:rsidR="00CE25C1" w:rsidRPr="00A46E23">
        <w:rPr>
          <w:rFonts w:ascii="Arial" w:hAnsi="Arial"/>
          <w:b/>
          <w:sz w:val="22"/>
          <w:szCs w:val="22"/>
        </w:rPr>
        <w:t xml:space="preserve"> </w:t>
      </w:r>
      <w:r w:rsidR="00CE25C1" w:rsidRPr="00A46E23">
        <w:rPr>
          <w:rFonts w:ascii="Arial" w:hAnsi="Arial"/>
          <w:bCs/>
          <w:sz w:val="22"/>
          <w:szCs w:val="22"/>
        </w:rPr>
        <w:t xml:space="preserve">The Agenda for the </w:t>
      </w:r>
      <w:r w:rsidR="00FA63C2" w:rsidRPr="00A46E23">
        <w:rPr>
          <w:rFonts w:ascii="Arial" w:hAnsi="Arial"/>
          <w:bCs/>
          <w:sz w:val="22"/>
          <w:szCs w:val="22"/>
        </w:rPr>
        <w:t>Meeting is below.</w:t>
      </w:r>
      <w:r w:rsidR="001C2F3E">
        <w:rPr>
          <w:rFonts w:ascii="Arial" w:hAnsi="Arial"/>
          <w:bCs/>
          <w:sz w:val="22"/>
          <w:szCs w:val="22"/>
        </w:rPr>
        <w:t xml:space="preserve"> </w:t>
      </w:r>
    </w:p>
    <w:p w14:paraId="02962E8A" w14:textId="56841A88" w:rsidR="00DF6E27" w:rsidRDefault="00DF6E27" w:rsidP="008625B9">
      <w:pPr>
        <w:ind w:left="720"/>
        <w:jc w:val="both"/>
        <w:rPr>
          <w:rFonts w:ascii="Arial" w:hAnsi="Arial"/>
          <w:bCs/>
          <w:sz w:val="22"/>
          <w:szCs w:val="22"/>
        </w:rPr>
      </w:pPr>
    </w:p>
    <w:p w14:paraId="24FAA84E" w14:textId="4586F1CE" w:rsidR="00DF6E27" w:rsidRPr="009C6AE7" w:rsidRDefault="00DF6E27" w:rsidP="008625B9">
      <w:pPr>
        <w:ind w:left="720"/>
        <w:jc w:val="center"/>
        <w:rPr>
          <w:rFonts w:ascii="Arial" w:hAnsi="Arial"/>
          <w:b/>
          <w:sz w:val="28"/>
          <w:szCs w:val="28"/>
          <w:u w:val="single"/>
        </w:rPr>
      </w:pPr>
      <w:r w:rsidRPr="009C6AE7">
        <w:rPr>
          <w:rFonts w:ascii="Arial" w:hAnsi="Arial"/>
          <w:b/>
          <w:sz w:val="28"/>
          <w:szCs w:val="28"/>
          <w:u w:val="single"/>
        </w:rPr>
        <w:t>AGENDA</w:t>
      </w:r>
    </w:p>
    <w:p w14:paraId="24758644" w14:textId="77777777" w:rsidR="00807F7B" w:rsidRDefault="00807F7B" w:rsidP="008625B9">
      <w:pPr>
        <w:ind w:left="720"/>
        <w:jc w:val="center"/>
        <w:rPr>
          <w:rFonts w:ascii="Arial" w:hAnsi="Arial"/>
          <w:b/>
          <w:sz w:val="22"/>
          <w:szCs w:val="22"/>
        </w:rPr>
      </w:pPr>
    </w:p>
    <w:p w14:paraId="1A6DBFB1" w14:textId="63E6B333" w:rsidR="00BD32A6" w:rsidRPr="00A46E23" w:rsidRDefault="00BD32A6" w:rsidP="008625B9">
      <w:pPr>
        <w:ind w:left="720"/>
        <w:jc w:val="center"/>
        <w:rPr>
          <w:rFonts w:ascii="Arial" w:hAnsi="Arial"/>
          <w:bCs/>
          <w:sz w:val="22"/>
          <w:szCs w:val="22"/>
        </w:rPr>
      </w:pPr>
      <w:r w:rsidRPr="00BD32A6">
        <w:rPr>
          <w:rFonts w:ascii="Arial" w:hAnsi="Arial"/>
          <w:b/>
          <w:sz w:val="22"/>
          <w:szCs w:val="22"/>
        </w:rPr>
        <w:t>Note:</w:t>
      </w:r>
      <w:r>
        <w:rPr>
          <w:rFonts w:ascii="Arial" w:hAnsi="Arial"/>
          <w:bCs/>
          <w:sz w:val="22"/>
          <w:szCs w:val="22"/>
        </w:rPr>
        <w:t xml:space="preserve"> All documents referred to are attached.</w:t>
      </w:r>
    </w:p>
    <w:p w14:paraId="7FA64E36" w14:textId="77777777" w:rsidR="00B61A0B" w:rsidRDefault="00B61A0B" w:rsidP="00833EFA">
      <w:pPr>
        <w:ind w:left="720"/>
        <w:rPr>
          <w:rFonts w:ascii="Arial" w:hAnsi="Arial"/>
          <w:b/>
          <w:sz w:val="22"/>
          <w:szCs w:val="22"/>
        </w:rPr>
      </w:pPr>
    </w:p>
    <w:p w14:paraId="2A137AB5" w14:textId="77777777" w:rsidR="00B61A0B" w:rsidRPr="00A46E23" w:rsidRDefault="00B61A0B" w:rsidP="00B61A0B">
      <w:pPr>
        <w:ind w:left="720"/>
        <w:jc w:val="center"/>
        <w:rPr>
          <w:rFonts w:ascii="Arial" w:hAnsi="Arial"/>
          <w:bCs/>
          <w:sz w:val="22"/>
          <w:szCs w:val="22"/>
        </w:rPr>
      </w:pPr>
    </w:p>
    <w:p w14:paraId="48574CCB" w14:textId="77777777" w:rsidR="00B61A0B" w:rsidRDefault="00B61A0B" w:rsidP="00A528C3">
      <w:pPr>
        <w:numPr>
          <w:ilvl w:val="0"/>
          <w:numId w:val="11"/>
        </w:numPr>
        <w:spacing w:line="259" w:lineRule="auto"/>
        <w:rPr>
          <w:rFonts w:ascii="Arial" w:eastAsia="Calibri" w:hAnsi="Arial"/>
          <w:b/>
          <w:bCs/>
          <w:sz w:val="22"/>
          <w:szCs w:val="22"/>
        </w:rPr>
      </w:pPr>
      <w:r>
        <w:rPr>
          <w:rFonts w:ascii="Arial" w:eastAsia="Calibri" w:hAnsi="Arial"/>
          <w:b/>
          <w:bCs/>
          <w:sz w:val="22"/>
          <w:szCs w:val="22"/>
        </w:rPr>
        <w:t>To receive apologies</w:t>
      </w:r>
    </w:p>
    <w:p w14:paraId="5829D5D2" w14:textId="77777777" w:rsidR="00B61A0B" w:rsidRDefault="00B61A0B" w:rsidP="00A528C3">
      <w:pPr>
        <w:spacing w:line="259" w:lineRule="auto"/>
        <w:ind w:left="2160"/>
        <w:rPr>
          <w:rFonts w:ascii="Arial" w:eastAsia="Calibri" w:hAnsi="Arial"/>
          <w:b/>
          <w:bCs/>
          <w:sz w:val="22"/>
          <w:szCs w:val="22"/>
        </w:rPr>
      </w:pPr>
    </w:p>
    <w:p w14:paraId="57FCBD78" w14:textId="77777777" w:rsidR="00B61A0B" w:rsidRPr="00014953" w:rsidRDefault="00B61A0B" w:rsidP="00A528C3">
      <w:pPr>
        <w:numPr>
          <w:ilvl w:val="0"/>
          <w:numId w:val="11"/>
        </w:numPr>
        <w:spacing w:line="259" w:lineRule="auto"/>
        <w:rPr>
          <w:rFonts w:ascii="Arial" w:eastAsia="Calibri" w:hAnsi="Arial"/>
          <w:b/>
          <w:bCs/>
          <w:sz w:val="22"/>
          <w:szCs w:val="22"/>
        </w:rPr>
      </w:pPr>
      <w:r w:rsidRPr="00014953">
        <w:rPr>
          <w:rFonts w:ascii="Arial" w:eastAsia="Calibri" w:hAnsi="Arial"/>
          <w:b/>
          <w:bCs/>
          <w:sz w:val="22"/>
          <w:szCs w:val="22"/>
        </w:rPr>
        <w:t xml:space="preserve">To approve the minutes of the AGM held on </w:t>
      </w:r>
      <w:r>
        <w:rPr>
          <w:rFonts w:ascii="Arial" w:eastAsia="Calibri" w:hAnsi="Arial"/>
          <w:b/>
          <w:bCs/>
          <w:sz w:val="22"/>
          <w:szCs w:val="22"/>
        </w:rPr>
        <w:t>25</w:t>
      </w:r>
      <w:r w:rsidRPr="00D1373C">
        <w:rPr>
          <w:rFonts w:ascii="Arial" w:eastAsia="Calibri" w:hAnsi="Arial"/>
          <w:b/>
          <w:bCs/>
          <w:sz w:val="22"/>
          <w:szCs w:val="22"/>
          <w:vertAlign w:val="superscript"/>
        </w:rPr>
        <w:t>th</w:t>
      </w:r>
      <w:r>
        <w:rPr>
          <w:rFonts w:ascii="Arial" w:eastAsia="Calibri" w:hAnsi="Arial"/>
          <w:b/>
          <w:bCs/>
          <w:sz w:val="22"/>
          <w:szCs w:val="22"/>
        </w:rPr>
        <w:t xml:space="preserve"> March </w:t>
      </w:r>
      <w:r w:rsidRPr="00014953">
        <w:rPr>
          <w:rFonts w:ascii="Arial" w:eastAsia="Calibri" w:hAnsi="Arial"/>
          <w:b/>
          <w:bCs/>
          <w:sz w:val="22"/>
          <w:szCs w:val="22"/>
        </w:rPr>
        <w:t>20</w:t>
      </w:r>
      <w:r>
        <w:rPr>
          <w:rFonts w:ascii="Arial" w:eastAsia="Calibri" w:hAnsi="Arial"/>
          <w:b/>
          <w:bCs/>
          <w:sz w:val="22"/>
          <w:szCs w:val="22"/>
        </w:rPr>
        <w:t>22</w:t>
      </w:r>
      <w:r w:rsidRPr="00014953">
        <w:rPr>
          <w:rFonts w:ascii="Arial" w:eastAsia="Calibri" w:hAnsi="Arial"/>
          <w:b/>
          <w:bCs/>
          <w:sz w:val="22"/>
          <w:szCs w:val="22"/>
        </w:rPr>
        <w:t xml:space="preserve">. </w:t>
      </w:r>
    </w:p>
    <w:p w14:paraId="15FD78D1" w14:textId="77777777" w:rsidR="00B61A0B" w:rsidRPr="00A46E23" w:rsidRDefault="00B61A0B" w:rsidP="00A528C3">
      <w:pPr>
        <w:spacing w:line="259" w:lineRule="auto"/>
        <w:rPr>
          <w:rFonts w:ascii="Arial" w:eastAsia="Calibri" w:hAnsi="Arial"/>
          <w:sz w:val="22"/>
          <w:szCs w:val="22"/>
        </w:rPr>
      </w:pPr>
    </w:p>
    <w:p w14:paraId="3810A3B2" w14:textId="1DA626DC" w:rsidR="00B61A0B" w:rsidRPr="00014953" w:rsidRDefault="00B61A0B" w:rsidP="00A528C3">
      <w:pPr>
        <w:numPr>
          <w:ilvl w:val="0"/>
          <w:numId w:val="11"/>
        </w:numPr>
        <w:spacing w:line="259" w:lineRule="auto"/>
        <w:rPr>
          <w:rFonts w:ascii="Arial" w:eastAsia="Calibri" w:hAnsi="Arial"/>
          <w:b/>
          <w:bCs/>
          <w:sz w:val="22"/>
          <w:szCs w:val="22"/>
        </w:rPr>
      </w:pPr>
      <w:r w:rsidRPr="00014953">
        <w:rPr>
          <w:rFonts w:ascii="Arial" w:eastAsia="Calibri" w:hAnsi="Arial"/>
          <w:b/>
          <w:bCs/>
          <w:sz w:val="22"/>
          <w:szCs w:val="22"/>
        </w:rPr>
        <w:t xml:space="preserve">To receive and </w:t>
      </w:r>
      <w:r>
        <w:rPr>
          <w:rFonts w:ascii="Arial" w:eastAsia="Calibri" w:hAnsi="Arial"/>
          <w:b/>
          <w:bCs/>
          <w:sz w:val="22"/>
          <w:szCs w:val="22"/>
        </w:rPr>
        <w:t>note</w:t>
      </w:r>
      <w:r w:rsidRPr="00014953">
        <w:rPr>
          <w:rFonts w:ascii="Arial" w:eastAsia="Calibri" w:hAnsi="Arial"/>
          <w:b/>
          <w:bCs/>
          <w:sz w:val="22"/>
          <w:szCs w:val="22"/>
        </w:rPr>
        <w:t xml:space="preserve"> the</w:t>
      </w:r>
      <w:r w:rsidR="00605F78">
        <w:rPr>
          <w:rFonts w:ascii="Arial" w:eastAsia="Calibri" w:hAnsi="Arial"/>
          <w:b/>
          <w:bCs/>
          <w:sz w:val="22"/>
          <w:szCs w:val="22"/>
        </w:rPr>
        <w:t xml:space="preserve"> Annual Report</w:t>
      </w:r>
      <w:r w:rsidRPr="00014953">
        <w:rPr>
          <w:rFonts w:ascii="Arial" w:eastAsia="Calibri" w:hAnsi="Arial"/>
          <w:b/>
          <w:bCs/>
          <w:sz w:val="22"/>
          <w:szCs w:val="22"/>
        </w:rPr>
        <w:t>.</w:t>
      </w:r>
    </w:p>
    <w:p w14:paraId="7164BF39" w14:textId="77777777" w:rsidR="00B61A0B" w:rsidRPr="00A46E23" w:rsidRDefault="00B61A0B" w:rsidP="00A528C3">
      <w:pPr>
        <w:pStyle w:val="ListParagraph"/>
        <w:ind w:left="1440"/>
        <w:rPr>
          <w:rFonts w:ascii="Arial" w:eastAsia="Calibri" w:hAnsi="Arial"/>
          <w:sz w:val="22"/>
          <w:szCs w:val="22"/>
        </w:rPr>
      </w:pPr>
    </w:p>
    <w:p w14:paraId="4108EC90" w14:textId="77777777" w:rsidR="00B61A0B" w:rsidRPr="0019738C" w:rsidRDefault="00B61A0B" w:rsidP="00A528C3">
      <w:pPr>
        <w:numPr>
          <w:ilvl w:val="0"/>
          <w:numId w:val="11"/>
        </w:numPr>
        <w:spacing w:line="259" w:lineRule="auto"/>
        <w:rPr>
          <w:rFonts w:ascii="Arial" w:eastAsia="Calibri" w:hAnsi="Arial"/>
          <w:b/>
          <w:bCs/>
          <w:sz w:val="22"/>
          <w:szCs w:val="22"/>
        </w:rPr>
      </w:pPr>
      <w:r w:rsidRPr="00014953">
        <w:rPr>
          <w:rFonts w:ascii="Arial" w:eastAsia="Calibri" w:hAnsi="Arial"/>
          <w:b/>
          <w:bCs/>
          <w:sz w:val="22"/>
          <w:szCs w:val="22"/>
        </w:rPr>
        <w:t xml:space="preserve">To receive and approve the Balance Sheet and the </w:t>
      </w:r>
      <w:r>
        <w:rPr>
          <w:rFonts w:ascii="Arial" w:eastAsia="Calibri" w:hAnsi="Arial"/>
          <w:b/>
          <w:bCs/>
          <w:sz w:val="22"/>
          <w:szCs w:val="22"/>
        </w:rPr>
        <w:t>Summary</w:t>
      </w:r>
      <w:r w:rsidRPr="00014953">
        <w:rPr>
          <w:rFonts w:ascii="Arial" w:eastAsia="Calibri" w:hAnsi="Arial"/>
          <w:b/>
          <w:bCs/>
          <w:sz w:val="22"/>
          <w:szCs w:val="22"/>
        </w:rPr>
        <w:t xml:space="preserve"> of Income and Expenditure for the year </w:t>
      </w:r>
      <w:r>
        <w:rPr>
          <w:rFonts w:ascii="Arial" w:eastAsia="Calibri" w:hAnsi="Arial"/>
          <w:b/>
          <w:bCs/>
          <w:sz w:val="22"/>
          <w:szCs w:val="22"/>
        </w:rPr>
        <w:t>2022</w:t>
      </w:r>
      <w:r w:rsidRPr="00014953">
        <w:rPr>
          <w:rFonts w:ascii="Arial" w:eastAsia="Calibri" w:hAnsi="Arial"/>
          <w:b/>
          <w:bCs/>
          <w:sz w:val="22"/>
          <w:szCs w:val="22"/>
        </w:rPr>
        <w:t>:</w:t>
      </w:r>
    </w:p>
    <w:p w14:paraId="0E6817B9" w14:textId="77777777" w:rsidR="00B61A0B" w:rsidRDefault="00B61A0B" w:rsidP="00A528C3">
      <w:pPr>
        <w:pStyle w:val="ListParagraph"/>
        <w:rPr>
          <w:rFonts w:ascii="Arial" w:eastAsia="Calibri" w:hAnsi="Arial"/>
          <w:sz w:val="22"/>
          <w:szCs w:val="22"/>
        </w:rPr>
      </w:pPr>
    </w:p>
    <w:p w14:paraId="4A62CBA7" w14:textId="77777777" w:rsidR="00B61A0B" w:rsidRPr="00CF74DA" w:rsidRDefault="00B61A0B" w:rsidP="00A528C3">
      <w:pPr>
        <w:numPr>
          <w:ilvl w:val="0"/>
          <w:numId w:val="11"/>
        </w:numPr>
        <w:spacing w:line="259" w:lineRule="auto"/>
        <w:rPr>
          <w:rFonts w:ascii="Arial" w:eastAsia="Calibri" w:hAnsi="Arial"/>
          <w:b/>
          <w:bCs/>
          <w:sz w:val="22"/>
          <w:szCs w:val="22"/>
        </w:rPr>
      </w:pPr>
      <w:r w:rsidRPr="00014953">
        <w:rPr>
          <w:rFonts w:ascii="Arial" w:eastAsia="Calibri" w:hAnsi="Arial"/>
          <w:b/>
          <w:bCs/>
          <w:sz w:val="22"/>
          <w:szCs w:val="22"/>
        </w:rPr>
        <w:t xml:space="preserve">To </w:t>
      </w:r>
      <w:r>
        <w:rPr>
          <w:rFonts w:ascii="Arial" w:eastAsia="Calibri" w:hAnsi="Arial"/>
          <w:b/>
          <w:bCs/>
          <w:sz w:val="22"/>
          <w:szCs w:val="22"/>
        </w:rPr>
        <w:t xml:space="preserve">formally </w:t>
      </w:r>
      <w:r w:rsidRPr="00014953">
        <w:rPr>
          <w:rFonts w:ascii="Arial" w:eastAsia="Calibri" w:hAnsi="Arial"/>
          <w:b/>
          <w:bCs/>
          <w:sz w:val="22"/>
          <w:szCs w:val="22"/>
        </w:rPr>
        <w:t xml:space="preserve">thank </w:t>
      </w:r>
      <w:r>
        <w:rPr>
          <w:rFonts w:ascii="Arial" w:eastAsia="Calibri" w:hAnsi="Arial"/>
          <w:b/>
          <w:bCs/>
          <w:sz w:val="22"/>
          <w:szCs w:val="22"/>
        </w:rPr>
        <w:t xml:space="preserve">Heather Emerson, </w:t>
      </w:r>
      <w:r w:rsidRPr="00014953">
        <w:rPr>
          <w:rFonts w:ascii="Arial" w:eastAsia="Calibri" w:hAnsi="Arial"/>
          <w:b/>
          <w:bCs/>
          <w:sz w:val="22"/>
          <w:szCs w:val="22"/>
        </w:rPr>
        <w:t>the Independent Examiner for 202</w:t>
      </w:r>
      <w:r>
        <w:rPr>
          <w:rFonts w:ascii="Arial" w:eastAsia="Calibri" w:hAnsi="Arial"/>
          <w:b/>
          <w:bCs/>
          <w:sz w:val="22"/>
          <w:szCs w:val="22"/>
        </w:rPr>
        <w:t>2, and t</w:t>
      </w:r>
      <w:r w:rsidRPr="00014953">
        <w:rPr>
          <w:rFonts w:ascii="Arial" w:eastAsia="Calibri" w:hAnsi="Arial"/>
          <w:b/>
          <w:bCs/>
          <w:sz w:val="22"/>
          <w:szCs w:val="22"/>
        </w:rPr>
        <w:t xml:space="preserve">o approve </w:t>
      </w:r>
      <w:r>
        <w:rPr>
          <w:rFonts w:ascii="Arial" w:eastAsia="Calibri" w:hAnsi="Arial"/>
          <w:b/>
          <w:bCs/>
          <w:sz w:val="22"/>
          <w:szCs w:val="22"/>
        </w:rPr>
        <w:t xml:space="preserve">Heather Emerson as </w:t>
      </w:r>
      <w:r w:rsidRPr="00014953">
        <w:rPr>
          <w:rFonts w:ascii="Arial" w:eastAsia="Calibri" w:hAnsi="Arial"/>
          <w:b/>
          <w:bCs/>
          <w:sz w:val="22"/>
          <w:szCs w:val="22"/>
        </w:rPr>
        <w:t>Independent Examiner for 202</w:t>
      </w:r>
      <w:r>
        <w:rPr>
          <w:rFonts w:ascii="Arial" w:eastAsia="Calibri" w:hAnsi="Arial"/>
          <w:b/>
          <w:bCs/>
          <w:sz w:val="22"/>
          <w:szCs w:val="22"/>
        </w:rPr>
        <w:t>3.</w:t>
      </w:r>
    </w:p>
    <w:p w14:paraId="4B2BAF64" w14:textId="77777777" w:rsidR="00B61A0B" w:rsidRPr="00A46E23" w:rsidRDefault="00B61A0B" w:rsidP="00A528C3">
      <w:pPr>
        <w:pStyle w:val="ListParagraph"/>
        <w:rPr>
          <w:rFonts w:ascii="Arial" w:eastAsia="Calibri" w:hAnsi="Arial"/>
          <w:sz w:val="22"/>
          <w:szCs w:val="22"/>
        </w:rPr>
      </w:pPr>
    </w:p>
    <w:p w14:paraId="65F4747B" w14:textId="77777777" w:rsidR="00B61A0B" w:rsidRDefault="00B61A0B" w:rsidP="00A528C3">
      <w:pPr>
        <w:numPr>
          <w:ilvl w:val="0"/>
          <w:numId w:val="11"/>
        </w:numPr>
        <w:spacing w:line="259" w:lineRule="auto"/>
        <w:rPr>
          <w:rFonts w:ascii="Arial" w:eastAsia="Calibri" w:hAnsi="Arial"/>
          <w:b/>
          <w:bCs/>
          <w:sz w:val="22"/>
          <w:szCs w:val="22"/>
        </w:rPr>
      </w:pPr>
      <w:r w:rsidRPr="00014953">
        <w:rPr>
          <w:rFonts w:ascii="Arial" w:eastAsia="Calibri" w:hAnsi="Arial"/>
          <w:b/>
          <w:bCs/>
          <w:sz w:val="22"/>
          <w:szCs w:val="22"/>
        </w:rPr>
        <w:t xml:space="preserve">To </w:t>
      </w:r>
      <w:r>
        <w:rPr>
          <w:rFonts w:ascii="Arial" w:eastAsia="Calibri" w:hAnsi="Arial"/>
          <w:b/>
          <w:bCs/>
          <w:sz w:val="22"/>
          <w:szCs w:val="22"/>
        </w:rPr>
        <w:t>elect/</w:t>
      </w:r>
      <w:r w:rsidRPr="00014953">
        <w:rPr>
          <w:rFonts w:ascii="Arial" w:eastAsia="Calibri" w:hAnsi="Arial"/>
          <w:b/>
          <w:bCs/>
          <w:sz w:val="22"/>
          <w:szCs w:val="22"/>
        </w:rPr>
        <w:t xml:space="preserve">re-elect </w:t>
      </w:r>
      <w:r>
        <w:rPr>
          <w:rFonts w:ascii="Arial" w:eastAsia="Calibri" w:hAnsi="Arial"/>
          <w:b/>
          <w:bCs/>
          <w:sz w:val="22"/>
          <w:szCs w:val="22"/>
        </w:rPr>
        <w:t>the members named below</w:t>
      </w:r>
      <w:r w:rsidRPr="00014953">
        <w:rPr>
          <w:rFonts w:ascii="Arial" w:eastAsia="Calibri" w:hAnsi="Arial"/>
          <w:b/>
          <w:bCs/>
          <w:sz w:val="22"/>
          <w:szCs w:val="22"/>
        </w:rPr>
        <w:t xml:space="preserve"> </w:t>
      </w:r>
      <w:r>
        <w:rPr>
          <w:rFonts w:ascii="Arial" w:eastAsia="Calibri" w:hAnsi="Arial"/>
          <w:b/>
          <w:bCs/>
          <w:sz w:val="22"/>
          <w:szCs w:val="22"/>
        </w:rPr>
        <w:t xml:space="preserve">to the </w:t>
      </w:r>
      <w:r w:rsidRPr="00014953">
        <w:rPr>
          <w:rFonts w:ascii="Arial" w:eastAsia="Calibri" w:hAnsi="Arial"/>
          <w:b/>
          <w:bCs/>
          <w:sz w:val="22"/>
          <w:szCs w:val="22"/>
        </w:rPr>
        <w:t>Committee</w:t>
      </w:r>
      <w:r>
        <w:rPr>
          <w:rFonts w:ascii="Arial" w:eastAsia="Calibri" w:hAnsi="Arial"/>
          <w:b/>
          <w:bCs/>
          <w:sz w:val="22"/>
          <w:szCs w:val="22"/>
        </w:rPr>
        <w:t xml:space="preserve"> for 2023.</w:t>
      </w:r>
      <w:r w:rsidRPr="00014953">
        <w:rPr>
          <w:rFonts w:ascii="Arial" w:eastAsia="Calibri" w:hAnsi="Arial"/>
          <w:b/>
          <w:bCs/>
          <w:sz w:val="22"/>
          <w:szCs w:val="22"/>
        </w:rPr>
        <w:t xml:space="preserve"> </w:t>
      </w:r>
    </w:p>
    <w:p w14:paraId="6E2574C3" w14:textId="77777777" w:rsidR="00B61A0B" w:rsidRDefault="00B61A0B" w:rsidP="00A528C3">
      <w:pPr>
        <w:spacing w:line="259" w:lineRule="auto"/>
        <w:ind w:left="2160"/>
        <w:rPr>
          <w:rFonts w:ascii="Arial" w:eastAsia="Calibri" w:hAnsi="Arial"/>
          <w:b/>
          <w:bCs/>
          <w:sz w:val="22"/>
          <w:szCs w:val="22"/>
        </w:rPr>
      </w:pPr>
    </w:p>
    <w:p w14:paraId="2DFD5421" w14:textId="77777777" w:rsidR="00B61A0B" w:rsidRDefault="00B61A0B" w:rsidP="00A528C3">
      <w:pPr>
        <w:numPr>
          <w:ilvl w:val="0"/>
          <w:numId w:val="11"/>
        </w:numPr>
        <w:spacing w:line="259" w:lineRule="auto"/>
        <w:rPr>
          <w:rFonts w:ascii="Arial" w:eastAsia="Calibri" w:hAnsi="Arial"/>
          <w:b/>
          <w:bCs/>
          <w:sz w:val="22"/>
          <w:szCs w:val="22"/>
        </w:rPr>
      </w:pPr>
      <w:r>
        <w:rPr>
          <w:rFonts w:ascii="Arial" w:eastAsia="Calibri" w:hAnsi="Arial"/>
          <w:b/>
          <w:bCs/>
          <w:sz w:val="22"/>
          <w:szCs w:val="22"/>
        </w:rPr>
        <w:t>To elect a Vice President</w:t>
      </w:r>
    </w:p>
    <w:p w14:paraId="6A91300E" w14:textId="77777777" w:rsidR="00B61A0B" w:rsidRDefault="00B61A0B" w:rsidP="00A528C3">
      <w:pPr>
        <w:spacing w:line="259" w:lineRule="auto"/>
        <w:rPr>
          <w:rFonts w:ascii="Arial" w:eastAsia="Calibri" w:hAnsi="Arial"/>
          <w:b/>
          <w:bCs/>
          <w:sz w:val="22"/>
          <w:szCs w:val="22"/>
        </w:rPr>
      </w:pPr>
    </w:p>
    <w:p w14:paraId="5EED8085" w14:textId="06B79E07" w:rsidR="00B61A0B" w:rsidRDefault="00B61A0B" w:rsidP="00A528C3">
      <w:pPr>
        <w:numPr>
          <w:ilvl w:val="0"/>
          <w:numId w:val="11"/>
        </w:numPr>
        <w:spacing w:line="259" w:lineRule="auto"/>
        <w:rPr>
          <w:rFonts w:ascii="Arial" w:eastAsia="Calibri" w:hAnsi="Arial"/>
          <w:b/>
          <w:bCs/>
          <w:sz w:val="22"/>
          <w:szCs w:val="22"/>
        </w:rPr>
      </w:pPr>
      <w:r w:rsidRPr="00014953">
        <w:rPr>
          <w:rFonts w:ascii="Arial" w:eastAsia="Calibri" w:hAnsi="Arial"/>
          <w:b/>
          <w:bCs/>
          <w:sz w:val="22"/>
          <w:szCs w:val="22"/>
        </w:rPr>
        <w:t xml:space="preserve">To </w:t>
      </w:r>
      <w:r>
        <w:rPr>
          <w:rFonts w:ascii="Arial" w:eastAsia="Calibri" w:hAnsi="Arial"/>
          <w:b/>
          <w:bCs/>
          <w:sz w:val="22"/>
          <w:szCs w:val="22"/>
        </w:rPr>
        <w:t>approve the changes to the Constitution of the Society</w:t>
      </w:r>
    </w:p>
    <w:p w14:paraId="4D36215F" w14:textId="77777777" w:rsidR="00B61A0B" w:rsidRDefault="00B61A0B" w:rsidP="00A528C3">
      <w:pPr>
        <w:spacing w:line="259" w:lineRule="auto"/>
        <w:rPr>
          <w:rFonts w:ascii="Arial" w:eastAsia="Calibri" w:hAnsi="Arial"/>
          <w:b/>
          <w:bCs/>
          <w:sz w:val="22"/>
          <w:szCs w:val="22"/>
        </w:rPr>
      </w:pPr>
    </w:p>
    <w:p w14:paraId="58685CAF" w14:textId="40EA9B90" w:rsidR="00B61A0B" w:rsidRDefault="00B61A0B" w:rsidP="00A528C3">
      <w:pPr>
        <w:numPr>
          <w:ilvl w:val="0"/>
          <w:numId w:val="12"/>
        </w:numPr>
        <w:spacing w:line="259" w:lineRule="auto"/>
        <w:rPr>
          <w:rFonts w:ascii="Arial" w:eastAsia="Calibri" w:hAnsi="Arial"/>
          <w:b/>
          <w:bCs/>
          <w:sz w:val="22"/>
          <w:szCs w:val="22"/>
        </w:rPr>
      </w:pPr>
      <w:r>
        <w:rPr>
          <w:rFonts w:ascii="Arial" w:eastAsia="Calibri" w:hAnsi="Arial"/>
          <w:b/>
          <w:bCs/>
          <w:sz w:val="22"/>
          <w:szCs w:val="22"/>
        </w:rPr>
        <w:t xml:space="preserve"> For ‘Dissolution of the Society’, listed below (Annex B).</w:t>
      </w:r>
    </w:p>
    <w:p w14:paraId="36B894C5" w14:textId="1ADEE5BA" w:rsidR="00B61A0B" w:rsidRDefault="00B61A0B" w:rsidP="00A528C3">
      <w:pPr>
        <w:numPr>
          <w:ilvl w:val="0"/>
          <w:numId w:val="12"/>
        </w:numPr>
        <w:spacing w:line="259" w:lineRule="auto"/>
        <w:rPr>
          <w:rFonts w:ascii="Arial" w:eastAsia="Calibri" w:hAnsi="Arial"/>
          <w:b/>
          <w:bCs/>
          <w:sz w:val="22"/>
          <w:szCs w:val="22"/>
        </w:rPr>
      </w:pPr>
      <w:r>
        <w:rPr>
          <w:rFonts w:ascii="Arial" w:eastAsia="Calibri" w:hAnsi="Arial"/>
          <w:b/>
          <w:bCs/>
          <w:sz w:val="22"/>
          <w:szCs w:val="22"/>
        </w:rPr>
        <w:t xml:space="preserve"> For ‘Data Protection and Cyber Security’, listed below (Annex B)</w:t>
      </w:r>
    </w:p>
    <w:p w14:paraId="62301252" w14:textId="77777777" w:rsidR="00B61A0B" w:rsidRDefault="00B61A0B" w:rsidP="00A528C3">
      <w:pPr>
        <w:spacing w:line="259" w:lineRule="auto"/>
        <w:ind w:left="2160"/>
        <w:rPr>
          <w:rFonts w:ascii="Arial" w:eastAsia="Calibri" w:hAnsi="Arial"/>
          <w:b/>
          <w:bCs/>
          <w:sz w:val="22"/>
          <w:szCs w:val="22"/>
        </w:rPr>
      </w:pPr>
    </w:p>
    <w:p w14:paraId="693BBBF0" w14:textId="77777777" w:rsidR="00B61A0B" w:rsidRDefault="00B61A0B" w:rsidP="00A528C3">
      <w:pPr>
        <w:numPr>
          <w:ilvl w:val="0"/>
          <w:numId w:val="11"/>
        </w:numPr>
        <w:spacing w:line="259" w:lineRule="auto"/>
        <w:rPr>
          <w:rFonts w:ascii="Arial" w:eastAsia="Calibri" w:hAnsi="Arial"/>
          <w:b/>
          <w:bCs/>
          <w:sz w:val="22"/>
          <w:szCs w:val="22"/>
        </w:rPr>
      </w:pPr>
      <w:r>
        <w:rPr>
          <w:rFonts w:ascii="Arial" w:eastAsia="Calibri" w:hAnsi="Arial"/>
          <w:b/>
          <w:bCs/>
          <w:sz w:val="22"/>
          <w:szCs w:val="22"/>
        </w:rPr>
        <w:t>To approve Charity Donations from the raffle profits</w:t>
      </w:r>
    </w:p>
    <w:p w14:paraId="33A5D276" w14:textId="77777777" w:rsidR="00B61A0B" w:rsidRDefault="00B61A0B" w:rsidP="00A528C3">
      <w:pPr>
        <w:spacing w:line="259" w:lineRule="auto"/>
        <w:ind w:left="2160"/>
        <w:rPr>
          <w:rFonts w:ascii="Arial" w:eastAsia="Calibri" w:hAnsi="Arial"/>
          <w:b/>
          <w:bCs/>
          <w:sz w:val="22"/>
          <w:szCs w:val="22"/>
        </w:rPr>
      </w:pPr>
    </w:p>
    <w:p w14:paraId="7B87BE66" w14:textId="77777777" w:rsidR="00B61A0B" w:rsidRDefault="00B61A0B" w:rsidP="00A528C3">
      <w:pPr>
        <w:numPr>
          <w:ilvl w:val="0"/>
          <w:numId w:val="11"/>
        </w:numPr>
        <w:spacing w:line="259" w:lineRule="auto"/>
        <w:rPr>
          <w:rFonts w:ascii="Arial" w:eastAsia="Calibri" w:hAnsi="Arial"/>
          <w:b/>
          <w:bCs/>
          <w:sz w:val="22"/>
          <w:szCs w:val="22"/>
        </w:rPr>
      </w:pPr>
      <w:r>
        <w:rPr>
          <w:rFonts w:ascii="Arial" w:eastAsia="Calibri" w:hAnsi="Arial"/>
          <w:b/>
          <w:bCs/>
          <w:sz w:val="22"/>
          <w:szCs w:val="22"/>
        </w:rPr>
        <w:t>Any Other Business</w:t>
      </w:r>
    </w:p>
    <w:p w14:paraId="21A03E7A" w14:textId="77777777" w:rsidR="00B61A0B" w:rsidRDefault="00B61A0B" w:rsidP="00A528C3">
      <w:pPr>
        <w:spacing w:line="259" w:lineRule="auto"/>
        <w:ind w:left="1440"/>
        <w:rPr>
          <w:rFonts w:ascii="Arial" w:eastAsia="Calibri" w:hAnsi="Arial"/>
          <w:b/>
          <w:bCs/>
          <w:sz w:val="22"/>
          <w:szCs w:val="22"/>
        </w:rPr>
      </w:pPr>
      <w:r>
        <w:rPr>
          <w:rFonts w:ascii="Arial" w:eastAsia="Calibri" w:hAnsi="Arial"/>
          <w:b/>
          <w:bCs/>
          <w:sz w:val="22"/>
          <w:szCs w:val="22"/>
        </w:rPr>
        <w:tab/>
      </w:r>
    </w:p>
    <w:p w14:paraId="237D1F36" w14:textId="77777777" w:rsidR="00061EDF" w:rsidRPr="00A46E23" w:rsidRDefault="00061EDF" w:rsidP="008625B9">
      <w:pPr>
        <w:spacing w:line="259" w:lineRule="auto"/>
        <w:ind w:left="1440"/>
        <w:rPr>
          <w:rFonts w:ascii="Arial" w:eastAsia="Calibri" w:hAnsi="Arial"/>
          <w:sz w:val="22"/>
          <w:szCs w:val="22"/>
        </w:rPr>
      </w:pPr>
    </w:p>
    <w:p w14:paraId="045B8967" w14:textId="6F3B6CEF" w:rsidR="00AF1D8E" w:rsidRDefault="00AF1D8E" w:rsidP="008625B9">
      <w:pPr>
        <w:spacing w:after="160" w:line="259" w:lineRule="auto"/>
        <w:ind w:left="1080"/>
        <w:rPr>
          <w:rFonts w:ascii="Arial" w:eastAsia="Calibri" w:hAnsi="Arial"/>
          <w:sz w:val="22"/>
          <w:szCs w:val="22"/>
        </w:rPr>
      </w:pPr>
      <w:r w:rsidRPr="00A46E23">
        <w:rPr>
          <w:rFonts w:ascii="Arial" w:eastAsia="Calibri" w:hAnsi="Arial"/>
          <w:b/>
          <w:bCs/>
          <w:sz w:val="22"/>
          <w:szCs w:val="22"/>
          <w:u w:val="single"/>
        </w:rPr>
        <w:t>Annex A</w:t>
      </w:r>
      <w:r w:rsidR="00F276F0" w:rsidRPr="00A46E23">
        <w:rPr>
          <w:rFonts w:ascii="Arial" w:eastAsia="Calibri" w:hAnsi="Arial"/>
          <w:b/>
          <w:bCs/>
          <w:sz w:val="22"/>
          <w:szCs w:val="22"/>
          <w:u w:val="single"/>
        </w:rPr>
        <w:t>:</w:t>
      </w:r>
      <w:r w:rsidR="00F276F0" w:rsidRPr="00A46E23">
        <w:rPr>
          <w:rFonts w:ascii="Arial" w:eastAsia="Calibri" w:hAnsi="Arial"/>
          <w:sz w:val="22"/>
          <w:szCs w:val="22"/>
        </w:rPr>
        <w:t xml:space="preserve">   Voting Return </w:t>
      </w:r>
      <w:r w:rsidR="003E149E">
        <w:rPr>
          <w:rFonts w:ascii="Arial" w:eastAsia="Calibri" w:hAnsi="Arial"/>
          <w:sz w:val="22"/>
          <w:szCs w:val="22"/>
        </w:rPr>
        <w:t xml:space="preserve">- </w:t>
      </w:r>
      <w:r w:rsidR="00F276F0" w:rsidRPr="00A46E23">
        <w:rPr>
          <w:rFonts w:ascii="Arial" w:eastAsia="Calibri" w:hAnsi="Arial"/>
          <w:sz w:val="22"/>
          <w:szCs w:val="22"/>
        </w:rPr>
        <w:t>Ann</w:t>
      </w:r>
      <w:r w:rsidR="002B6FBF" w:rsidRPr="00A46E23">
        <w:rPr>
          <w:rFonts w:ascii="Arial" w:eastAsia="Calibri" w:hAnsi="Arial"/>
          <w:sz w:val="22"/>
          <w:szCs w:val="22"/>
        </w:rPr>
        <w:t>ual General Meeting 202</w:t>
      </w:r>
      <w:r w:rsidR="001A0810">
        <w:rPr>
          <w:rFonts w:ascii="Arial" w:eastAsia="Calibri" w:hAnsi="Arial"/>
          <w:sz w:val="22"/>
          <w:szCs w:val="22"/>
        </w:rPr>
        <w:t>3</w:t>
      </w:r>
      <w:r w:rsidR="002B6FBF" w:rsidRPr="00A46E23">
        <w:rPr>
          <w:rFonts w:ascii="Arial" w:eastAsia="Calibri" w:hAnsi="Arial"/>
          <w:sz w:val="22"/>
          <w:szCs w:val="22"/>
        </w:rPr>
        <w:t>.</w:t>
      </w:r>
    </w:p>
    <w:p w14:paraId="764D85BC" w14:textId="55CEF68C" w:rsidR="00EB6DE3" w:rsidRPr="00A46E23" w:rsidRDefault="00EB6DE3" w:rsidP="008625B9">
      <w:pPr>
        <w:spacing w:after="160" w:line="259" w:lineRule="auto"/>
        <w:ind w:left="1080"/>
        <w:rPr>
          <w:rFonts w:ascii="Arial" w:eastAsia="Calibri" w:hAnsi="Arial"/>
          <w:sz w:val="22"/>
          <w:szCs w:val="22"/>
        </w:rPr>
      </w:pPr>
      <w:r>
        <w:rPr>
          <w:rFonts w:ascii="Arial" w:eastAsia="Calibri" w:hAnsi="Arial"/>
          <w:b/>
          <w:bCs/>
          <w:sz w:val="22"/>
          <w:szCs w:val="22"/>
          <w:u w:val="single"/>
        </w:rPr>
        <w:t>Annex B:</w:t>
      </w:r>
      <w:r>
        <w:rPr>
          <w:rFonts w:ascii="Arial" w:eastAsia="Calibri" w:hAnsi="Arial"/>
          <w:sz w:val="22"/>
          <w:szCs w:val="22"/>
        </w:rPr>
        <w:t xml:space="preserve">   Proposed Changes to the Constitutio</w:t>
      </w:r>
      <w:r w:rsidR="001A0810">
        <w:rPr>
          <w:rFonts w:ascii="Arial" w:eastAsia="Calibri" w:hAnsi="Arial"/>
          <w:sz w:val="22"/>
          <w:szCs w:val="22"/>
        </w:rPr>
        <w:t>n</w:t>
      </w:r>
      <w:r>
        <w:rPr>
          <w:rFonts w:ascii="Arial" w:eastAsia="Calibri" w:hAnsi="Arial"/>
          <w:sz w:val="22"/>
          <w:szCs w:val="22"/>
        </w:rPr>
        <w:t>.</w:t>
      </w:r>
    </w:p>
    <w:p w14:paraId="217FFA57" w14:textId="77777777" w:rsidR="000B321A" w:rsidRDefault="000B321A" w:rsidP="00DB5E16">
      <w:pPr>
        <w:spacing w:line="259" w:lineRule="auto"/>
        <w:rPr>
          <w:rFonts w:ascii="Arial" w:eastAsia="Calibri" w:hAnsi="Arial"/>
          <w:sz w:val="22"/>
          <w:szCs w:val="22"/>
        </w:rPr>
      </w:pPr>
    </w:p>
    <w:p w14:paraId="716A9499" w14:textId="77777777" w:rsidR="00833EFA" w:rsidRDefault="00833EFA" w:rsidP="00BD391C">
      <w:pPr>
        <w:spacing w:after="160" w:line="259" w:lineRule="auto"/>
        <w:rPr>
          <w:rFonts w:ascii="Arial" w:eastAsia="Calibri" w:hAnsi="Arial"/>
          <w:b/>
          <w:bCs/>
          <w:sz w:val="22"/>
          <w:szCs w:val="22"/>
        </w:rPr>
      </w:pPr>
    </w:p>
    <w:p w14:paraId="19418148" w14:textId="3D9AA9A3" w:rsidR="00BD391C" w:rsidRPr="009C6AE7" w:rsidRDefault="00E57100" w:rsidP="00833EFA">
      <w:pPr>
        <w:spacing w:after="160" w:line="259" w:lineRule="auto"/>
        <w:jc w:val="center"/>
        <w:rPr>
          <w:rFonts w:ascii="Arial" w:eastAsia="Calibri" w:hAnsi="Arial"/>
          <w:b/>
          <w:bCs/>
          <w:sz w:val="28"/>
          <w:szCs w:val="28"/>
          <w:u w:val="single"/>
        </w:rPr>
      </w:pPr>
      <w:r w:rsidRPr="009C6AE7">
        <w:rPr>
          <w:rFonts w:ascii="Arial" w:eastAsia="Calibri" w:hAnsi="Arial"/>
          <w:b/>
          <w:bCs/>
          <w:sz w:val="28"/>
          <w:szCs w:val="28"/>
          <w:u w:val="single"/>
        </w:rPr>
        <w:t>ELECTION OF</w:t>
      </w:r>
      <w:r w:rsidR="00BD391C" w:rsidRPr="009C6AE7">
        <w:rPr>
          <w:rFonts w:ascii="Arial" w:eastAsia="Calibri" w:hAnsi="Arial"/>
          <w:b/>
          <w:bCs/>
          <w:sz w:val="28"/>
          <w:szCs w:val="28"/>
          <w:u w:val="single"/>
        </w:rPr>
        <w:t xml:space="preserve"> VICE PRES</w:t>
      </w:r>
      <w:r w:rsidR="00DB5E16" w:rsidRPr="009C6AE7">
        <w:rPr>
          <w:rFonts w:ascii="Arial" w:eastAsia="Calibri" w:hAnsi="Arial"/>
          <w:b/>
          <w:bCs/>
          <w:sz w:val="28"/>
          <w:szCs w:val="28"/>
          <w:u w:val="single"/>
        </w:rPr>
        <w:t>IDENT,</w:t>
      </w:r>
      <w:r w:rsidR="00BD391C" w:rsidRPr="009C6AE7">
        <w:rPr>
          <w:rFonts w:ascii="Arial" w:eastAsia="Calibri" w:hAnsi="Arial"/>
          <w:b/>
          <w:bCs/>
          <w:sz w:val="28"/>
          <w:szCs w:val="28"/>
          <w:u w:val="single"/>
        </w:rPr>
        <w:t xml:space="preserve"> OFFICERS AND COMMITIEE MEMBERS</w:t>
      </w:r>
    </w:p>
    <w:p w14:paraId="01096771" w14:textId="2458BE6D" w:rsidR="00BD391C" w:rsidRPr="00BD391C" w:rsidRDefault="00BD391C" w:rsidP="00A3598A">
      <w:pPr>
        <w:spacing w:after="160" w:line="259" w:lineRule="auto"/>
        <w:jc w:val="both"/>
        <w:rPr>
          <w:rFonts w:ascii="Arial" w:eastAsia="Calibri" w:hAnsi="Arial"/>
          <w:sz w:val="22"/>
          <w:szCs w:val="22"/>
        </w:rPr>
      </w:pPr>
      <w:r w:rsidRPr="00BD391C">
        <w:rPr>
          <w:rFonts w:ascii="Arial" w:eastAsia="Calibri" w:hAnsi="Arial"/>
          <w:sz w:val="22"/>
          <w:szCs w:val="22"/>
        </w:rPr>
        <w:t xml:space="preserve">The Committee is comprised of </w:t>
      </w:r>
      <w:r w:rsidR="00D80F6E" w:rsidRPr="00BD391C">
        <w:rPr>
          <w:rFonts w:ascii="Arial" w:eastAsia="Calibri" w:hAnsi="Arial"/>
          <w:sz w:val="22"/>
          <w:szCs w:val="22"/>
        </w:rPr>
        <w:t>Officers</w:t>
      </w:r>
      <w:r w:rsidRPr="00BD391C">
        <w:rPr>
          <w:rFonts w:ascii="Arial" w:eastAsia="Calibri" w:hAnsi="Arial"/>
          <w:sz w:val="22"/>
          <w:szCs w:val="22"/>
        </w:rPr>
        <w:t xml:space="preserve"> and Members in </w:t>
      </w:r>
      <w:r w:rsidR="00D80F6E" w:rsidRPr="00BD391C">
        <w:rPr>
          <w:rFonts w:ascii="Arial" w:eastAsia="Calibri" w:hAnsi="Arial"/>
          <w:sz w:val="22"/>
          <w:szCs w:val="22"/>
        </w:rPr>
        <w:t>accordance</w:t>
      </w:r>
      <w:r w:rsidRPr="00BD391C">
        <w:rPr>
          <w:rFonts w:ascii="Arial" w:eastAsia="Calibri" w:hAnsi="Arial"/>
          <w:sz w:val="22"/>
          <w:szCs w:val="22"/>
        </w:rPr>
        <w:t xml:space="preserve"> with the </w:t>
      </w:r>
      <w:r w:rsidR="00147AAC">
        <w:rPr>
          <w:rFonts w:ascii="Arial" w:eastAsia="Calibri" w:hAnsi="Arial"/>
          <w:sz w:val="22"/>
          <w:szCs w:val="22"/>
        </w:rPr>
        <w:t>C</w:t>
      </w:r>
      <w:r w:rsidRPr="00BD391C">
        <w:rPr>
          <w:rFonts w:ascii="Arial" w:eastAsia="Calibri" w:hAnsi="Arial"/>
          <w:sz w:val="22"/>
          <w:szCs w:val="22"/>
        </w:rPr>
        <w:t xml:space="preserve">onstitution. Terms of </w:t>
      </w:r>
      <w:r w:rsidR="00147AAC">
        <w:rPr>
          <w:rFonts w:ascii="Arial" w:eastAsia="Calibri" w:hAnsi="Arial"/>
          <w:sz w:val="22"/>
          <w:szCs w:val="22"/>
        </w:rPr>
        <w:t>R</w:t>
      </w:r>
      <w:r w:rsidRPr="00BD391C">
        <w:rPr>
          <w:rFonts w:ascii="Arial" w:eastAsia="Calibri" w:hAnsi="Arial"/>
          <w:sz w:val="22"/>
          <w:szCs w:val="22"/>
        </w:rPr>
        <w:t xml:space="preserve">eference for all the Committee positions are shown in the Rule Book, available in the Benson Library or on the Society’s web site </w:t>
      </w:r>
      <w:r w:rsidRPr="00D80F6E">
        <w:rPr>
          <w:rFonts w:ascii="Arial" w:eastAsia="Calibri" w:hAnsi="Arial"/>
          <w:color w:val="0000FF"/>
          <w:sz w:val="22"/>
          <w:szCs w:val="22"/>
        </w:rPr>
        <w:t>www.bensington-society.com</w:t>
      </w:r>
    </w:p>
    <w:p w14:paraId="2921524F" w14:textId="7220088A" w:rsidR="00BD391C" w:rsidRDefault="00BD391C" w:rsidP="00A3598A">
      <w:pPr>
        <w:spacing w:line="259" w:lineRule="auto"/>
        <w:jc w:val="both"/>
        <w:rPr>
          <w:rFonts w:ascii="Arial" w:eastAsia="Calibri" w:hAnsi="Arial"/>
          <w:sz w:val="22"/>
          <w:szCs w:val="22"/>
        </w:rPr>
      </w:pPr>
      <w:r w:rsidRPr="00BD391C">
        <w:rPr>
          <w:rFonts w:ascii="Arial" w:eastAsia="Calibri" w:hAnsi="Arial"/>
          <w:sz w:val="22"/>
          <w:szCs w:val="22"/>
        </w:rPr>
        <w:t xml:space="preserve">We have a </w:t>
      </w:r>
      <w:r w:rsidR="00B61A0B">
        <w:rPr>
          <w:rFonts w:ascii="Arial" w:eastAsia="Calibri" w:hAnsi="Arial"/>
          <w:sz w:val="22"/>
          <w:szCs w:val="22"/>
        </w:rPr>
        <w:t>proposal to appoint an</w:t>
      </w:r>
      <w:r w:rsidR="00307F18">
        <w:rPr>
          <w:rFonts w:ascii="Arial" w:eastAsia="Calibri" w:hAnsi="Arial"/>
          <w:sz w:val="22"/>
          <w:szCs w:val="22"/>
        </w:rPr>
        <w:t xml:space="preserve"> </w:t>
      </w:r>
      <w:r w:rsidR="00CF1AD4">
        <w:rPr>
          <w:rFonts w:ascii="Arial" w:eastAsia="Calibri" w:hAnsi="Arial"/>
          <w:sz w:val="22"/>
          <w:szCs w:val="22"/>
        </w:rPr>
        <w:t>Honorary</w:t>
      </w:r>
      <w:r w:rsidRPr="00BD391C">
        <w:rPr>
          <w:rFonts w:ascii="Arial" w:eastAsia="Calibri" w:hAnsi="Arial"/>
          <w:sz w:val="22"/>
          <w:szCs w:val="22"/>
        </w:rPr>
        <w:t xml:space="preserve"> Vice President</w:t>
      </w:r>
      <w:r w:rsidR="00CF1AD4">
        <w:rPr>
          <w:rFonts w:ascii="Arial" w:eastAsia="Calibri" w:hAnsi="Arial"/>
          <w:sz w:val="22"/>
          <w:szCs w:val="22"/>
        </w:rPr>
        <w:t xml:space="preserve">. </w:t>
      </w:r>
      <w:r w:rsidRPr="00BD391C">
        <w:rPr>
          <w:rFonts w:ascii="Arial" w:eastAsia="Calibri" w:hAnsi="Arial"/>
          <w:sz w:val="22"/>
          <w:szCs w:val="22"/>
        </w:rPr>
        <w:t xml:space="preserve">This position is normally filled by a member who has given many years of service to the Society. This year the Committee proposes that </w:t>
      </w:r>
      <w:r w:rsidR="00DB322A">
        <w:rPr>
          <w:rFonts w:ascii="Arial" w:eastAsia="Calibri" w:hAnsi="Arial"/>
          <w:sz w:val="22"/>
          <w:szCs w:val="22"/>
        </w:rPr>
        <w:t>David McGill</w:t>
      </w:r>
      <w:r w:rsidRPr="00BD391C">
        <w:rPr>
          <w:rFonts w:ascii="Arial" w:eastAsia="Calibri" w:hAnsi="Arial"/>
          <w:sz w:val="22"/>
          <w:szCs w:val="22"/>
        </w:rPr>
        <w:t xml:space="preserve">, our immediate past Chairman be elected. </w:t>
      </w:r>
      <w:r w:rsidR="00473C12">
        <w:rPr>
          <w:rFonts w:ascii="Arial" w:eastAsia="Calibri" w:hAnsi="Arial"/>
          <w:sz w:val="22"/>
          <w:szCs w:val="22"/>
        </w:rPr>
        <w:t xml:space="preserve"> David has </w:t>
      </w:r>
      <w:r w:rsidR="00115BCB">
        <w:rPr>
          <w:rFonts w:ascii="Arial" w:eastAsia="Calibri" w:hAnsi="Arial"/>
          <w:sz w:val="22"/>
          <w:szCs w:val="22"/>
        </w:rPr>
        <w:t xml:space="preserve">successfully </w:t>
      </w:r>
      <w:r w:rsidR="00473C12">
        <w:rPr>
          <w:rFonts w:ascii="Arial" w:eastAsia="Calibri" w:hAnsi="Arial"/>
          <w:sz w:val="22"/>
          <w:szCs w:val="22"/>
        </w:rPr>
        <w:t xml:space="preserve">steered the Society </w:t>
      </w:r>
      <w:r w:rsidR="00115BCB">
        <w:rPr>
          <w:rFonts w:ascii="Arial" w:eastAsia="Calibri" w:hAnsi="Arial"/>
          <w:sz w:val="22"/>
          <w:szCs w:val="22"/>
        </w:rPr>
        <w:t xml:space="preserve">through COVID, initiated many improvements as Chairman and </w:t>
      </w:r>
      <w:r w:rsidR="00EB3AD6">
        <w:rPr>
          <w:rFonts w:ascii="Arial" w:eastAsia="Calibri" w:hAnsi="Arial"/>
          <w:sz w:val="22"/>
          <w:szCs w:val="22"/>
        </w:rPr>
        <w:t>brokered an agreement with the Benson Parish Council for the storage of archived records</w:t>
      </w:r>
      <w:r w:rsidR="00C8596B">
        <w:rPr>
          <w:rFonts w:ascii="Arial" w:eastAsia="Calibri" w:hAnsi="Arial"/>
          <w:sz w:val="22"/>
          <w:szCs w:val="22"/>
        </w:rPr>
        <w:t>.</w:t>
      </w:r>
      <w:r w:rsidR="00115BCB">
        <w:rPr>
          <w:rFonts w:ascii="Arial" w:eastAsia="Calibri" w:hAnsi="Arial"/>
          <w:sz w:val="22"/>
          <w:szCs w:val="22"/>
        </w:rPr>
        <w:t xml:space="preserve"> </w:t>
      </w:r>
    </w:p>
    <w:p w14:paraId="71A6CF7B" w14:textId="77777777" w:rsidR="00724CD3" w:rsidRDefault="00724CD3" w:rsidP="00724CD3">
      <w:pPr>
        <w:spacing w:line="259" w:lineRule="auto"/>
        <w:rPr>
          <w:rFonts w:ascii="Arial" w:eastAsia="Calibri" w:hAnsi="Arial"/>
          <w:sz w:val="22"/>
          <w:szCs w:val="22"/>
        </w:rPr>
      </w:pPr>
    </w:p>
    <w:p w14:paraId="1C32776A" w14:textId="1F9D8205" w:rsidR="00C8596B" w:rsidRPr="00425885" w:rsidRDefault="00425885" w:rsidP="00724CD3">
      <w:pPr>
        <w:spacing w:line="259" w:lineRule="auto"/>
        <w:rPr>
          <w:rFonts w:ascii="Arial" w:eastAsia="Calibri" w:hAnsi="Arial"/>
          <w:b/>
          <w:bCs/>
          <w:sz w:val="22"/>
          <w:szCs w:val="22"/>
        </w:rPr>
      </w:pPr>
      <w:r w:rsidRPr="00425885">
        <w:rPr>
          <w:rFonts w:ascii="Arial" w:eastAsia="Calibri" w:hAnsi="Arial"/>
          <w:b/>
          <w:bCs/>
          <w:sz w:val="22"/>
          <w:szCs w:val="22"/>
        </w:rPr>
        <w:t>C</w:t>
      </w:r>
      <w:r w:rsidR="00C8596B" w:rsidRPr="00425885">
        <w:rPr>
          <w:rFonts w:ascii="Arial" w:eastAsia="Calibri" w:hAnsi="Arial"/>
          <w:b/>
          <w:bCs/>
          <w:sz w:val="22"/>
          <w:szCs w:val="22"/>
        </w:rPr>
        <w:t>urrent Committe</w:t>
      </w:r>
      <w:r w:rsidRPr="00425885">
        <w:rPr>
          <w:rFonts w:ascii="Arial" w:eastAsia="Calibri" w:hAnsi="Arial"/>
          <w:b/>
          <w:bCs/>
          <w:sz w:val="22"/>
          <w:szCs w:val="22"/>
        </w:rPr>
        <w:t>e</w:t>
      </w:r>
      <w:r>
        <w:rPr>
          <w:rFonts w:ascii="Arial" w:eastAsia="Calibri" w:hAnsi="Arial"/>
          <w:b/>
          <w:bCs/>
          <w:sz w:val="22"/>
          <w:szCs w:val="22"/>
        </w:rPr>
        <w:tab/>
      </w:r>
      <w:r>
        <w:rPr>
          <w:rFonts w:ascii="Arial" w:eastAsia="Calibri" w:hAnsi="Arial"/>
          <w:b/>
          <w:bCs/>
          <w:sz w:val="22"/>
          <w:szCs w:val="22"/>
        </w:rPr>
        <w:tab/>
      </w:r>
      <w:r>
        <w:rPr>
          <w:rFonts w:ascii="Arial" w:eastAsia="Calibri" w:hAnsi="Arial"/>
          <w:b/>
          <w:bCs/>
          <w:sz w:val="22"/>
          <w:szCs w:val="22"/>
        </w:rPr>
        <w:tab/>
      </w:r>
      <w:r>
        <w:rPr>
          <w:rFonts w:ascii="Arial" w:eastAsia="Calibri" w:hAnsi="Arial"/>
          <w:b/>
          <w:bCs/>
          <w:sz w:val="22"/>
          <w:szCs w:val="22"/>
        </w:rPr>
        <w:tab/>
      </w:r>
      <w:r>
        <w:rPr>
          <w:rFonts w:ascii="Arial" w:eastAsia="Calibri" w:hAnsi="Arial"/>
          <w:b/>
          <w:bCs/>
          <w:sz w:val="22"/>
          <w:szCs w:val="22"/>
        </w:rPr>
        <w:tab/>
      </w:r>
      <w:r>
        <w:rPr>
          <w:rFonts w:ascii="Arial" w:eastAsia="Calibri" w:hAnsi="Arial"/>
          <w:b/>
          <w:bCs/>
          <w:sz w:val="22"/>
          <w:szCs w:val="22"/>
        </w:rPr>
        <w:tab/>
      </w:r>
      <w:r>
        <w:rPr>
          <w:rFonts w:ascii="Arial" w:eastAsia="Calibri" w:hAnsi="Arial"/>
          <w:b/>
          <w:bCs/>
          <w:sz w:val="22"/>
          <w:szCs w:val="22"/>
        </w:rPr>
        <w:tab/>
      </w:r>
      <w:r w:rsidR="006B7C45">
        <w:rPr>
          <w:rFonts w:ascii="Arial" w:eastAsia="Calibri" w:hAnsi="Arial"/>
          <w:b/>
          <w:bCs/>
          <w:sz w:val="22"/>
          <w:szCs w:val="22"/>
        </w:rPr>
        <w:t>Seeking</w:t>
      </w:r>
      <w:r w:rsidR="008B4167">
        <w:rPr>
          <w:rFonts w:ascii="Arial" w:eastAsia="Calibri" w:hAnsi="Arial"/>
          <w:b/>
          <w:bCs/>
          <w:sz w:val="22"/>
          <w:szCs w:val="22"/>
        </w:rPr>
        <w:t xml:space="preserve"> Re-election</w:t>
      </w:r>
    </w:p>
    <w:p w14:paraId="73859589" w14:textId="77777777" w:rsidR="00724CD3" w:rsidRDefault="00724CD3" w:rsidP="00724CD3">
      <w:pPr>
        <w:spacing w:line="259" w:lineRule="auto"/>
        <w:rPr>
          <w:rFonts w:ascii="Arial" w:eastAsia="Calibri" w:hAnsi="Arial"/>
          <w:sz w:val="22"/>
          <w:szCs w:val="22"/>
        </w:rPr>
      </w:pPr>
    </w:p>
    <w:p w14:paraId="77810604" w14:textId="71918FF2" w:rsidR="00271C81" w:rsidRDefault="000C614F" w:rsidP="00724CD3">
      <w:pPr>
        <w:spacing w:line="259" w:lineRule="auto"/>
        <w:rPr>
          <w:rFonts w:ascii="Arial" w:eastAsia="Calibri" w:hAnsi="Arial"/>
          <w:sz w:val="22"/>
          <w:szCs w:val="22"/>
        </w:rPr>
      </w:pPr>
      <w:r w:rsidRPr="00C803FA">
        <w:rPr>
          <w:rFonts w:ascii="Arial" w:eastAsia="Calibri" w:hAnsi="Arial"/>
          <w:b/>
          <w:bCs/>
          <w:sz w:val="22"/>
          <w:szCs w:val="22"/>
        </w:rPr>
        <w:t>Chairman</w:t>
      </w:r>
      <w:r w:rsidR="00497871" w:rsidRPr="00C803FA">
        <w:rPr>
          <w:rFonts w:ascii="Arial" w:eastAsia="Calibri" w:hAnsi="Arial"/>
          <w:b/>
          <w:bCs/>
          <w:sz w:val="22"/>
          <w:szCs w:val="22"/>
        </w:rPr>
        <w:t xml:space="preserve"> </w:t>
      </w:r>
      <w:r w:rsidR="00271C81">
        <w:rPr>
          <w:rFonts w:ascii="Arial" w:eastAsia="Calibri" w:hAnsi="Arial"/>
          <w:sz w:val="22"/>
          <w:szCs w:val="22"/>
        </w:rPr>
        <w:tab/>
      </w:r>
      <w:r w:rsidR="00271C81">
        <w:rPr>
          <w:rFonts w:ascii="Arial" w:eastAsia="Calibri" w:hAnsi="Arial"/>
          <w:sz w:val="22"/>
          <w:szCs w:val="22"/>
        </w:rPr>
        <w:tab/>
      </w:r>
      <w:r w:rsidR="002908D9">
        <w:rPr>
          <w:rFonts w:ascii="Arial" w:eastAsia="Calibri" w:hAnsi="Arial"/>
          <w:sz w:val="22"/>
          <w:szCs w:val="22"/>
        </w:rPr>
        <w:tab/>
      </w:r>
      <w:r>
        <w:rPr>
          <w:rFonts w:ascii="Arial" w:eastAsia="Calibri" w:hAnsi="Arial"/>
          <w:sz w:val="22"/>
          <w:szCs w:val="22"/>
        </w:rPr>
        <w:t>David McGill</w:t>
      </w:r>
      <w:r w:rsidR="003010A9">
        <w:rPr>
          <w:rFonts w:ascii="Arial" w:eastAsia="Calibri" w:hAnsi="Arial"/>
          <w:sz w:val="22"/>
          <w:szCs w:val="22"/>
        </w:rPr>
        <w:tab/>
      </w:r>
      <w:r w:rsidR="003010A9">
        <w:rPr>
          <w:rFonts w:ascii="Arial" w:eastAsia="Calibri" w:hAnsi="Arial"/>
          <w:sz w:val="22"/>
          <w:szCs w:val="22"/>
        </w:rPr>
        <w:tab/>
      </w:r>
      <w:r w:rsidR="003010A9">
        <w:rPr>
          <w:rFonts w:ascii="Arial" w:eastAsia="Calibri" w:hAnsi="Arial"/>
          <w:sz w:val="22"/>
          <w:szCs w:val="22"/>
        </w:rPr>
        <w:tab/>
      </w:r>
      <w:r w:rsidR="003010A9">
        <w:rPr>
          <w:rFonts w:ascii="Arial" w:eastAsia="Calibri" w:hAnsi="Arial"/>
          <w:sz w:val="22"/>
          <w:szCs w:val="22"/>
        </w:rPr>
        <w:tab/>
        <w:t xml:space="preserve">Elected by </w:t>
      </w:r>
      <w:r w:rsidR="00833EFA">
        <w:rPr>
          <w:rFonts w:ascii="Arial" w:eastAsia="Calibri" w:hAnsi="Arial"/>
          <w:sz w:val="22"/>
          <w:szCs w:val="22"/>
        </w:rPr>
        <w:t>2023</w:t>
      </w:r>
      <w:r w:rsidR="003010A9">
        <w:rPr>
          <w:rFonts w:ascii="Arial" w:eastAsia="Calibri" w:hAnsi="Arial"/>
          <w:sz w:val="22"/>
          <w:szCs w:val="22"/>
        </w:rPr>
        <w:t xml:space="preserve"> </w:t>
      </w:r>
      <w:proofErr w:type="gramStart"/>
      <w:r w:rsidR="003010A9">
        <w:rPr>
          <w:rFonts w:ascii="Arial" w:eastAsia="Calibri" w:hAnsi="Arial"/>
          <w:sz w:val="22"/>
          <w:szCs w:val="22"/>
        </w:rPr>
        <w:t>committee</w:t>
      </w:r>
      <w:proofErr w:type="gramEnd"/>
    </w:p>
    <w:p w14:paraId="26FFBB57" w14:textId="18E5FAAC" w:rsidR="002908D9" w:rsidRDefault="00497871" w:rsidP="00724CD3">
      <w:pPr>
        <w:spacing w:line="259" w:lineRule="auto"/>
        <w:rPr>
          <w:rFonts w:ascii="Arial" w:eastAsia="Calibri" w:hAnsi="Arial"/>
          <w:sz w:val="22"/>
          <w:szCs w:val="22"/>
        </w:rPr>
      </w:pPr>
      <w:r w:rsidRPr="00C803FA">
        <w:rPr>
          <w:rFonts w:ascii="Arial" w:eastAsia="Calibri" w:hAnsi="Arial"/>
          <w:b/>
          <w:bCs/>
          <w:sz w:val="22"/>
          <w:szCs w:val="22"/>
        </w:rPr>
        <w:t>Secretary</w:t>
      </w:r>
      <w:r w:rsidR="00271C81">
        <w:rPr>
          <w:rFonts w:ascii="Arial" w:eastAsia="Calibri" w:hAnsi="Arial"/>
          <w:sz w:val="22"/>
          <w:szCs w:val="22"/>
        </w:rPr>
        <w:tab/>
      </w:r>
      <w:r w:rsidR="00271C81">
        <w:rPr>
          <w:rFonts w:ascii="Arial" w:eastAsia="Calibri" w:hAnsi="Arial"/>
          <w:sz w:val="22"/>
          <w:szCs w:val="22"/>
        </w:rPr>
        <w:tab/>
      </w:r>
      <w:r w:rsidR="002908D9">
        <w:rPr>
          <w:rFonts w:ascii="Arial" w:eastAsia="Calibri" w:hAnsi="Arial"/>
          <w:sz w:val="22"/>
          <w:szCs w:val="22"/>
        </w:rPr>
        <w:tab/>
      </w:r>
      <w:r>
        <w:rPr>
          <w:rFonts w:ascii="Arial" w:eastAsia="Calibri" w:hAnsi="Arial"/>
          <w:sz w:val="22"/>
          <w:szCs w:val="22"/>
        </w:rPr>
        <w:t xml:space="preserve">Vacant </w:t>
      </w:r>
      <w:r w:rsidR="003010A9">
        <w:rPr>
          <w:rFonts w:ascii="Arial" w:eastAsia="Calibri" w:hAnsi="Arial"/>
          <w:sz w:val="22"/>
          <w:szCs w:val="22"/>
        </w:rPr>
        <w:tab/>
      </w:r>
      <w:r w:rsidR="003010A9">
        <w:rPr>
          <w:rFonts w:ascii="Arial" w:eastAsia="Calibri" w:hAnsi="Arial"/>
          <w:sz w:val="22"/>
          <w:szCs w:val="22"/>
        </w:rPr>
        <w:tab/>
      </w:r>
      <w:r w:rsidR="003010A9">
        <w:rPr>
          <w:rFonts w:ascii="Arial" w:eastAsia="Calibri" w:hAnsi="Arial"/>
          <w:sz w:val="22"/>
          <w:szCs w:val="22"/>
        </w:rPr>
        <w:tab/>
      </w:r>
      <w:r w:rsidR="003010A9">
        <w:rPr>
          <w:rFonts w:ascii="Arial" w:eastAsia="Calibri" w:hAnsi="Arial"/>
          <w:sz w:val="22"/>
          <w:szCs w:val="22"/>
        </w:rPr>
        <w:tab/>
      </w:r>
      <w:r w:rsidR="00BC7DAA">
        <w:rPr>
          <w:rFonts w:ascii="Arial" w:eastAsia="Calibri" w:hAnsi="Arial"/>
          <w:sz w:val="22"/>
          <w:szCs w:val="22"/>
        </w:rPr>
        <w:t>Vacant</w:t>
      </w:r>
    </w:p>
    <w:p w14:paraId="363ACEBE" w14:textId="30E9F2C4" w:rsidR="00271C81" w:rsidRDefault="00B32673" w:rsidP="00724CD3">
      <w:pPr>
        <w:spacing w:line="259" w:lineRule="auto"/>
        <w:rPr>
          <w:rFonts w:ascii="Arial" w:eastAsia="Calibri" w:hAnsi="Arial"/>
          <w:sz w:val="22"/>
          <w:szCs w:val="22"/>
        </w:rPr>
      </w:pPr>
      <w:r w:rsidRPr="00C803FA">
        <w:rPr>
          <w:rFonts w:ascii="Arial" w:eastAsia="Calibri" w:hAnsi="Arial"/>
          <w:b/>
          <w:bCs/>
          <w:sz w:val="22"/>
          <w:szCs w:val="22"/>
        </w:rPr>
        <w:t>Treasurer</w:t>
      </w:r>
      <w:r w:rsidR="00497871" w:rsidRPr="00C803FA">
        <w:rPr>
          <w:rFonts w:ascii="Arial" w:eastAsia="Calibri" w:hAnsi="Arial"/>
          <w:b/>
          <w:bCs/>
          <w:sz w:val="22"/>
          <w:szCs w:val="22"/>
        </w:rPr>
        <w:t xml:space="preserve"> </w:t>
      </w:r>
      <w:r w:rsidR="002908D9">
        <w:rPr>
          <w:rFonts w:ascii="Arial" w:eastAsia="Calibri" w:hAnsi="Arial"/>
          <w:sz w:val="22"/>
          <w:szCs w:val="22"/>
        </w:rPr>
        <w:tab/>
      </w:r>
      <w:r w:rsidR="002908D9">
        <w:rPr>
          <w:rFonts w:ascii="Arial" w:eastAsia="Calibri" w:hAnsi="Arial"/>
          <w:sz w:val="22"/>
          <w:szCs w:val="22"/>
        </w:rPr>
        <w:tab/>
      </w:r>
      <w:r w:rsidR="002908D9">
        <w:rPr>
          <w:rFonts w:ascii="Arial" w:eastAsia="Calibri" w:hAnsi="Arial"/>
          <w:sz w:val="22"/>
          <w:szCs w:val="22"/>
        </w:rPr>
        <w:tab/>
      </w:r>
      <w:r>
        <w:rPr>
          <w:rFonts w:ascii="Arial" w:eastAsia="Calibri" w:hAnsi="Arial"/>
          <w:sz w:val="22"/>
          <w:szCs w:val="22"/>
        </w:rPr>
        <w:t>Richard Peters,</w:t>
      </w:r>
      <w:r w:rsidR="00DA5C23">
        <w:rPr>
          <w:rFonts w:ascii="Arial" w:eastAsia="Calibri" w:hAnsi="Arial"/>
          <w:sz w:val="22"/>
          <w:szCs w:val="22"/>
        </w:rPr>
        <w:tab/>
      </w:r>
      <w:r w:rsidR="00DA5C23">
        <w:rPr>
          <w:rFonts w:ascii="Arial" w:eastAsia="Calibri" w:hAnsi="Arial"/>
          <w:sz w:val="22"/>
          <w:szCs w:val="22"/>
        </w:rPr>
        <w:tab/>
      </w:r>
      <w:r w:rsidR="00DA5C23">
        <w:rPr>
          <w:rFonts w:ascii="Arial" w:eastAsia="Calibri" w:hAnsi="Arial"/>
          <w:sz w:val="22"/>
          <w:szCs w:val="22"/>
        </w:rPr>
        <w:tab/>
        <w:t>Richard Peters</w:t>
      </w:r>
    </w:p>
    <w:p w14:paraId="2DAF2954" w14:textId="287150B2" w:rsidR="000C614F" w:rsidRDefault="00B32673" w:rsidP="00724CD3">
      <w:pPr>
        <w:spacing w:line="259" w:lineRule="auto"/>
        <w:rPr>
          <w:rFonts w:ascii="Arial" w:eastAsia="Calibri" w:hAnsi="Arial"/>
          <w:sz w:val="22"/>
          <w:szCs w:val="22"/>
        </w:rPr>
      </w:pPr>
      <w:r w:rsidRPr="00C803FA">
        <w:rPr>
          <w:rFonts w:ascii="Arial" w:eastAsia="Calibri" w:hAnsi="Arial"/>
          <w:b/>
          <w:bCs/>
          <w:sz w:val="22"/>
          <w:szCs w:val="22"/>
        </w:rPr>
        <w:t>Membership Secretary</w:t>
      </w:r>
      <w:r w:rsidR="002908D9">
        <w:rPr>
          <w:rFonts w:ascii="Arial" w:eastAsia="Calibri" w:hAnsi="Arial"/>
          <w:sz w:val="22"/>
          <w:szCs w:val="22"/>
        </w:rPr>
        <w:tab/>
      </w:r>
      <w:r w:rsidR="00773B58">
        <w:rPr>
          <w:rFonts w:ascii="Arial" w:eastAsia="Calibri" w:hAnsi="Arial"/>
          <w:sz w:val="22"/>
          <w:szCs w:val="22"/>
        </w:rPr>
        <w:t>John Tchi</w:t>
      </w:r>
      <w:r w:rsidR="00C86A2E">
        <w:rPr>
          <w:rFonts w:ascii="Arial" w:eastAsia="Calibri" w:hAnsi="Arial"/>
          <w:sz w:val="22"/>
          <w:szCs w:val="22"/>
        </w:rPr>
        <w:t>ghi</w:t>
      </w:r>
      <w:r w:rsidR="00773B58">
        <w:rPr>
          <w:rFonts w:ascii="Arial" w:eastAsia="Calibri" w:hAnsi="Arial"/>
          <w:sz w:val="22"/>
          <w:szCs w:val="22"/>
        </w:rPr>
        <w:t>anoff</w:t>
      </w:r>
      <w:r w:rsidR="00DA5C23">
        <w:rPr>
          <w:rFonts w:ascii="Arial" w:eastAsia="Calibri" w:hAnsi="Arial"/>
          <w:sz w:val="22"/>
          <w:szCs w:val="22"/>
        </w:rPr>
        <w:tab/>
      </w:r>
      <w:r w:rsidR="00DA5C23">
        <w:rPr>
          <w:rFonts w:ascii="Arial" w:eastAsia="Calibri" w:hAnsi="Arial"/>
          <w:sz w:val="22"/>
          <w:szCs w:val="22"/>
        </w:rPr>
        <w:tab/>
      </w:r>
      <w:r w:rsidR="00DA5C23">
        <w:rPr>
          <w:rFonts w:ascii="Arial" w:eastAsia="Calibri" w:hAnsi="Arial"/>
          <w:sz w:val="22"/>
          <w:szCs w:val="22"/>
        </w:rPr>
        <w:tab/>
        <w:t xml:space="preserve">John </w:t>
      </w:r>
      <w:r w:rsidR="00A92EE2">
        <w:rPr>
          <w:rFonts w:ascii="Arial" w:eastAsia="Calibri" w:hAnsi="Arial"/>
          <w:sz w:val="22"/>
          <w:szCs w:val="22"/>
        </w:rPr>
        <w:t>Tchighianoff</w:t>
      </w:r>
    </w:p>
    <w:p w14:paraId="6ACC1506" w14:textId="409AE294" w:rsidR="001C0E5C" w:rsidRDefault="00404900" w:rsidP="00724CD3">
      <w:pPr>
        <w:spacing w:line="259" w:lineRule="auto"/>
        <w:rPr>
          <w:rFonts w:ascii="Arial" w:eastAsia="Calibri" w:hAnsi="Arial"/>
          <w:sz w:val="22"/>
          <w:szCs w:val="22"/>
        </w:rPr>
      </w:pPr>
      <w:r>
        <w:rPr>
          <w:rFonts w:ascii="Arial" w:eastAsia="Calibri" w:hAnsi="Arial"/>
          <w:sz w:val="22"/>
          <w:szCs w:val="22"/>
        </w:rPr>
        <w:t>Talks</w:t>
      </w:r>
      <w:r>
        <w:rPr>
          <w:rFonts w:ascii="Arial" w:eastAsia="Calibri" w:hAnsi="Arial"/>
          <w:sz w:val="22"/>
          <w:szCs w:val="22"/>
        </w:rPr>
        <w:tab/>
      </w:r>
      <w:r>
        <w:rPr>
          <w:rFonts w:ascii="Arial" w:eastAsia="Calibri" w:hAnsi="Arial"/>
          <w:sz w:val="22"/>
          <w:szCs w:val="22"/>
        </w:rPr>
        <w:tab/>
      </w:r>
      <w:r>
        <w:rPr>
          <w:rFonts w:ascii="Arial" w:eastAsia="Calibri" w:hAnsi="Arial"/>
          <w:sz w:val="22"/>
          <w:szCs w:val="22"/>
        </w:rPr>
        <w:tab/>
      </w:r>
      <w:r>
        <w:rPr>
          <w:rFonts w:ascii="Arial" w:eastAsia="Calibri" w:hAnsi="Arial"/>
          <w:sz w:val="22"/>
          <w:szCs w:val="22"/>
        </w:rPr>
        <w:tab/>
      </w:r>
      <w:r w:rsidR="00380492">
        <w:rPr>
          <w:rFonts w:ascii="Arial" w:eastAsia="Calibri" w:hAnsi="Arial"/>
          <w:sz w:val="22"/>
          <w:szCs w:val="22"/>
        </w:rPr>
        <w:t xml:space="preserve">Fenella Galpin </w:t>
      </w:r>
      <w:r w:rsidR="00DA5C23">
        <w:rPr>
          <w:rFonts w:ascii="Arial" w:eastAsia="Calibri" w:hAnsi="Arial"/>
          <w:sz w:val="22"/>
          <w:szCs w:val="22"/>
        </w:rPr>
        <w:t xml:space="preserve">                                   Fenella Galpin</w:t>
      </w:r>
    </w:p>
    <w:p w14:paraId="446AFC2D" w14:textId="324D9CD9" w:rsidR="001C0E5C" w:rsidRDefault="000D187E" w:rsidP="00724CD3">
      <w:pPr>
        <w:spacing w:line="259" w:lineRule="auto"/>
        <w:rPr>
          <w:rFonts w:ascii="Arial" w:eastAsia="Calibri" w:hAnsi="Arial"/>
          <w:sz w:val="22"/>
          <w:szCs w:val="22"/>
        </w:rPr>
      </w:pPr>
      <w:r>
        <w:rPr>
          <w:rFonts w:ascii="Arial" w:eastAsia="Calibri" w:hAnsi="Arial"/>
          <w:sz w:val="22"/>
          <w:szCs w:val="22"/>
        </w:rPr>
        <w:t>Catering Coordinator</w:t>
      </w:r>
      <w:r w:rsidR="00404900">
        <w:rPr>
          <w:rFonts w:ascii="Arial" w:eastAsia="Calibri" w:hAnsi="Arial"/>
          <w:sz w:val="22"/>
          <w:szCs w:val="22"/>
        </w:rPr>
        <w:tab/>
      </w:r>
      <w:r w:rsidR="00404900">
        <w:rPr>
          <w:rFonts w:ascii="Arial" w:eastAsia="Calibri" w:hAnsi="Arial"/>
          <w:sz w:val="22"/>
          <w:szCs w:val="22"/>
        </w:rPr>
        <w:tab/>
      </w:r>
      <w:r w:rsidR="00BC7DAA">
        <w:rPr>
          <w:rFonts w:ascii="Arial" w:eastAsia="Calibri" w:hAnsi="Arial"/>
          <w:sz w:val="22"/>
          <w:szCs w:val="22"/>
        </w:rPr>
        <w:t>Barbara Verdon</w:t>
      </w:r>
      <w:r w:rsidR="001C0E5C">
        <w:rPr>
          <w:rFonts w:ascii="Arial" w:eastAsia="Calibri" w:hAnsi="Arial"/>
          <w:sz w:val="22"/>
          <w:szCs w:val="22"/>
        </w:rPr>
        <w:t xml:space="preserve">             </w:t>
      </w:r>
      <w:r w:rsidR="001C0E5C">
        <w:rPr>
          <w:rFonts w:ascii="Arial" w:eastAsia="Calibri" w:hAnsi="Arial"/>
          <w:sz w:val="22"/>
          <w:szCs w:val="22"/>
        </w:rPr>
        <w:tab/>
      </w:r>
      <w:r w:rsidR="001C0E5C">
        <w:rPr>
          <w:rFonts w:ascii="Arial" w:eastAsia="Calibri" w:hAnsi="Arial"/>
          <w:sz w:val="22"/>
          <w:szCs w:val="22"/>
        </w:rPr>
        <w:tab/>
      </w:r>
      <w:r w:rsidR="00FA5905">
        <w:rPr>
          <w:rFonts w:ascii="Arial" w:eastAsia="Calibri" w:hAnsi="Arial"/>
          <w:sz w:val="22"/>
          <w:szCs w:val="22"/>
        </w:rPr>
        <w:t>Barbara Verdon</w:t>
      </w:r>
    </w:p>
    <w:p w14:paraId="750CCF00" w14:textId="31364AB0" w:rsidR="00CF4EF5" w:rsidRDefault="000D187E" w:rsidP="00724CD3">
      <w:pPr>
        <w:spacing w:line="259" w:lineRule="auto"/>
        <w:rPr>
          <w:rFonts w:ascii="Arial" w:eastAsia="Calibri" w:hAnsi="Arial"/>
          <w:sz w:val="22"/>
          <w:szCs w:val="22"/>
        </w:rPr>
      </w:pPr>
      <w:r>
        <w:rPr>
          <w:rFonts w:ascii="Arial" w:eastAsia="Calibri" w:hAnsi="Arial"/>
          <w:sz w:val="22"/>
          <w:szCs w:val="22"/>
        </w:rPr>
        <w:t>Planning</w:t>
      </w:r>
      <w:r w:rsidR="00B7308A">
        <w:rPr>
          <w:rFonts w:ascii="Arial" w:eastAsia="Calibri" w:hAnsi="Arial"/>
          <w:sz w:val="22"/>
          <w:szCs w:val="22"/>
        </w:rPr>
        <w:tab/>
      </w:r>
      <w:r w:rsidR="00B7308A">
        <w:rPr>
          <w:rFonts w:ascii="Arial" w:eastAsia="Calibri" w:hAnsi="Arial"/>
          <w:sz w:val="22"/>
          <w:szCs w:val="22"/>
        </w:rPr>
        <w:tab/>
      </w:r>
      <w:r w:rsidR="00B7308A">
        <w:rPr>
          <w:rFonts w:ascii="Arial" w:eastAsia="Calibri" w:hAnsi="Arial"/>
          <w:sz w:val="22"/>
          <w:szCs w:val="22"/>
        </w:rPr>
        <w:tab/>
      </w:r>
      <w:r w:rsidR="00CF4EF5">
        <w:rPr>
          <w:rFonts w:ascii="Arial" w:eastAsia="Calibri" w:hAnsi="Arial"/>
          <w:sz w:val="22"/>
          <w:szCs w:val="22"/>
        </w:rPr>
        <w:t>Martyn Spence</w:t>
      </w:r>
      <w:r w:rsidR="001C0E5C">
        <w:rPr>
          <w:rFonts w:ascii="Arial" w:eastAsia="Calibri" w:hAnsi="Arial"/>
          <w:sz w:val="22"/>
          <w:szCs w:val="22"/>
        </w:rPr>
        <w:tab/>
      </w:r>
      <w:r w:rsidR="001C0E5C">
        <w:rPr>
          <w:rFonts w:ascii="Arial" w:eastAsia="Calibri" w:hAnsi="Arial"/>
          <w:sz w:val="22"/>
          <w:szCs w:val="22"/>
        </w:rPr>
        <w:tab/>
      </w:r>
      <w:r w:rsidR="001C0E5C">
        <w:rPr>
          <w:rFonts w:ascii="Arial" w:eastAsia="Calibri" w:hAnsi="Arial"/>
          <w:sz w:val="22"/>
          <w:szCs w:val="22"/>
        </w:rPr>
        <w:tab/>
        <w:t>Martyn Spence</w:t>
      </w:r>
    </w:p>
    <w:p w14:paraId="1859C528" w14:textId="44CEB22F" w:rsidR="00CF4EF5" w:rsidRDefault="00302802" w:rsidP="00724CD3">
      <w:pPr>
        <w:spacing w:line="259" w:lineRule="auto"/>
        <w:rPr>
          <w:rFonts w:ascii="Arial" w:eastAsia="Calibri" w:hAnsi="Arial"/>
          <w:sz w:val="22"/>
          <w:szCs w:val="22"/>
        </w:rPr>
      </w:pPr>
      <w:r>
        <w:rPr>
          <w:rFonts w:ascii="Arial" w:eastAsia="Calibri" w:hAnsi="Arial"/>
          <w:sz w:val="22"/>
          <w:szCs w:val="22"/>
        </w:rPr>
        <w:t>Bar</w:t>
      </w:r>
      <w:r w:rsidR="00CF4EF5">
        <w:rPr>
          <w:rFonts w:ascii="Arial" w:eastAsia="Calibri" w:hAnsi="Arial"/>
          <w:sz w:val="22"/>
          <w:szCs w:val="22"/>
        </w:rPr>
        <w:tab/>
      </w:r>
      <w:r w:rsidR="00CF4EF5">
        <w:rPr>
          <w:rFonts w:ascii="Arial" w:eastAsia="Calibri" w:hAnsi="Arial"/>
          <w:sz w:val="22"/>
          <w:szCs w:val="22"/>
        </w:rPr>
        <w:tab/>
      </w:r>
      <w:r w:rsidR="00CF4EF5">
        <w:rPr>
          <w:rFonts w:ascii="Arial" w:eastAsia="Calibri" w:hAnsi="Arial"/>
          <w:sz w:val="22"/>
          <w:szCs w:val="22"/>
        </w:rPr>
        <w:tab/>
      </w:r>
      <w:r w:rsidR="00CF4EF5">
        <w:rPr>
          <w:rFonts w:ascii="Arial" w:eastAsia="Calibri" w:hAnsi="Arial"/>
          <w:sz w:val="22"/>
          <w:szCs w:val="22"/>
        </w:rPr>
        <w:tab/>
        <w:t>Sue Cooper</w:t>
      </w:r>
      <w:r>
        <w:rPr>
          <w:rFonts w:ascii="Arial" w:eastAsia="Calibri" w:hAnsi="Arial"/>
          <w:sz w:val="22"/>
          <w:szCs w:val="22"/>
        </w:rPr>
        <w:t xml:space="preserve"> </w:t>
      </w:r>
      <w:r w:rsidR="001C0E5C">
        <w:rPr>
          <w:rFonts w:ascii="Arial" w:eastAsia="Calibri" w:hAnsi="Arial"/>
          <w:sz w:val="22"/>
          <w:szCs w:val="22"/>
        </w:rPr>
        <w:tab/>
      </w:r>
      <w:r w:rsidR="001C0E5C">
        <w:rPr>
          <w:rFonts w:ascii="Arial" w:eastAsia="Calibri" w:hAnsi="Arial"/>
          <w:sz w:val="22"/>
          <w:szCs w:val="22"/>
        </w:rPr>
        <w:tab/>
      </w:r>
      <w:r w:rsidR="001C0E5C">
        <w:rPr>
          <w:rFonts w:ascii="Arial" w:eastAsia="Calibri" w:hAnsi="Arial"/>
          <w:sz w:val="22"/>
          <w:szCs w:val="22"/>
        </w:rPr>
        <w:tab/>
      </w:r>
      <w:r w:rsidR="001C0E5C">
        <w:rPr>
          <w:rFonts w:ascii="Arial" w:eastAsia="Calibri" w:hAnsi="Arial"/>
          <w:sz w:val="22"/>
          <w:szCs w:val="22"/>
        </w:rPr>
        <w:tab/>
        <w:t>Sue Cooper</w:t>
      </w:r>
    </w:p>
    <w:p w14:paraId="073E98D7" w14:textId="19319FA6" w:rsidR="00A05FAF" w:rsidRDefault="00A05FAF" w:rsidP="00724CD3">
      <w:pPr>
        <w:spacing w:line="259" w:lineRule="auto"/>
        <w:rPr>
          <w:rFonts w:ascii="Arial" w:eastAsia="Calibri" w:hAnsi="Arial"/>
          <w:sz w:val="22"/>
          <w:szCs w:val="22"/>
        </w:rPr>
      </w:pPr>
      <w:r>
        <w:rPr>
          <w:rFonts w:ascii="Arial" w:eastAsia="Calibri" w:hAnsi="Arial"/>
          <w:sz w:val="22"/>
          <w:szCs w:val="22"/>
        </w:rPr>
        <w:t>History Group</w:t>
      </w:r>
      <w:r>
        <w:rPr>
          <w:rFonts w:ascii="Arial" w:eastAsia="Calibri" w:hAnsi="Arial"/>
          <w:sz w:val="22"/>
          <w:szCs w:val="22"/>
        </w:rPr>
        <w:tab/>
      </w:r>
      <w:r>
        <w:rPr>
          <w:rFonts w:ascii="Arial" w:eastAsia="Calibri" w:hAnsi="Arial"/>
          <w:sz w:val="22"/>
          <w:szCs w:val="22"/>
        </w:rPr>
        <w:tab/>
      </w:r>
      <w:r>
        <w:rPr>
          <w:rFonts w:ascii="Arial" w:eastAsia="Calibri" w:hAnsi="Arial"/>
          <w:sz w:val="22"/>
          <w:szCs w:val="22"/>
        </w:rPr>
        <w:tab/>
        <w:t>Sue Brown</w:t>
      </w:r>
      <w:r w:rsidR="00345CA8">
        <w:rPr>
          <w:rFonts w:ascii="Arial" w:eastAsia="Calibri" w:hAnsi="Arial"/>
          <w:sz w:val="22"/>
          <w:szCs w:val="22"/>
        </w:rPr>
        <w:tab/>
      </w:r>
      <w:r w:rsidR="00345CA8">
        <w:rPr>
          <w:rFonts w:ascii="Arial" w:eastAsia="Calibri" w:hAnsi="Arial"/>
          <w:sz w:val="22"/>
          <w:szCs w:val="22"/>
        </w:rPr>
        <w:tab/>
      </w:r>
      <w:r w:rsidR="00345CA8">
        <w:rPr>
          <w:rFonts w:ascii="Arial" w:eastAsia="Calibri" w:hAnsi="Arial"/>
          <w:sz w:val="22"/>
          <w:szCs w:val="22"/>
        </w:rPr>
        <w:tab/>
      </w:r>
      <w:r w:rsidR="00345CA8">
        <w:rPr>
          <w:rFonts w:ascii="Arial" w:eastAsia="Calibri" w:hAnsi="Arial"/>
          <w:sz w:val="22"/>
          <w:szCs w:val="22"/>
        </w:rPr>
        <w:tab/>
        <w:t>Sue Brown</w:t>
      </w:r>
    </w:p>
    <w:p w14:paraId="56FB05C9" w14:textId="58670B3A" w:rsidR="00D33678" w:rsidRDefault="00D33678" w:rsidP="00724CD3">
      <w:pPr>
        <w:spacing w:line="259" w:lineRule="auto"/>
        <w:rPr>
          <w:rFonts w:ascii="Arial" w:eastAsia="Calibri" w:hAnsi="Arial"/>
          <w:sz w:val="22"/>
          <w:szCs w:val="22"/>
        </w:rPr>
      </w:pPr>
      <w:r>
        <w:rPr>
          <w:rFonts w:ascii="Arial" w:eastAsia="Calibri" w:hAnsi="Arial"/>
          <w:sz w:val="22"/>
          <w:szCs w:val="22"/>
        </w:rPr>
        <w:t>Publicity</w:t>
      </w:r>
      <w:r>
        <w:rPr>
          <w:rFonts w:ascii="Arial" w:eastAsia="Calibri" w:hAnsi="Arial"/>
          <w:sz w:val="22"/>
          <w:szCs w:val="22"/>
        </w:rPr>
        <w:tab/>
      </w:r>
      <w:r>
        <w:rPr>
          <w:rFonts w:ascii="Arial" w:eastAsia="Calibri" w:hAnsi="Arial"/>
          <w:sz w:val="22"/>
          <w:szCs w:val="22"/>
        </w:rPr>
        <w:tab/>
      </w:r>
      <w:r>
        <w:rPr>
          <w:rFonts w:ascii="Arial" w:eastAsia="Calibri" w:hAnsi="Arial"/>
          <w:sz w:val="22"/>
          <w:szCs w:val="22"/>
        </w:rPr>
        <w:tab/>
        <w:t>Vacant</w:t>
      </w:r>
      <w:r w:rsidR="00345CA8">
        <w:rPr>
          <w:rFonts w:ascii="Arial" w:eastAsia="Calibri" w:hAnsi="Arial"/>
          <w:sz w:val="22"/>
          <w:szCs w:val="22"/>
        </w:rPr>
        <w:tab/>
      </w:r>
      <w:r w:rsidR="00345CA8">
        <w:rPr>
          <w:rFonts w:ascii="Arial" w:eastAsia="Calibri" w:hAnsi="Arial"/>
          <w:sz w:val="22"/>
          <w:szCs w:val="22"/>
        </w:rPr>
        <w:tab/>
      </w:r>
      <w:r w:rsidR="00345CA8">
        <w:rPr>
          <w:rFonts w:ascii="Arial" w:eastAsia="Calibri" w:hAnsi="Arial"/>
          <w:sz w:val="22"/>
          <w:szCs w:val="22"/>
        </w:rPr>
        <w:tab/>
      </w:r>
      <w:r w:rsidR="00345CA8">
        <w:rPr>
          <w:rFonts w:ascii="Arial" w:eastAsia="Calibri" w:hAnsi="Arial"/>
          <w:sz w:val="22"/>
          <w:szCs w:val="22"/>
        </w:rPr>
        <w:tab/>
      </w:r>
      <w:r w:rsidR="00345CA8">
        <w:rPr>
          <w:rFonts w:ascii="Arial" w:eastAsia="Calibri" w:hAnsi="Arial"/>
          <w:sz w:val="22"/>
          <w:szCs w:val="22"/>
        </w:rPr>
        <w:tab/>
      </w:r>
      <w:r w:rsidR="00BC7DAA">
        <w:rPr>
          <w:rFonts w:ascii="Arial" w:eastAsia="Calibri" w:hAnsi="Arial"/>
          <w:sz w:val="22"/>
          <w:szCs w:val="22"/>
        </w:rPr>
        <w:t>Vacant</w:t>
      </w:r>
    </w:p>
    <w:p w14:paraId="64784A8F" w14:textId="1593690F" w:rsidR="007A1617" w:rsidRDefault="0097057A" w:rsidP="00724CD3">
      <w:pPr>
        <w:spacing w:line="259" w:lineRule="auto"/>
        <w:rPr>
          <w:rFonts w:ascii="Arial" w:eastAsia="Calibri" w:hAnsi="Arial"/>
          <w:sz w:val="22"/>
          <w:szCs w:val="22"/>
        </w:rPr>
      </w:pPr>
      <w:r>
        <w:rPr>
          <w:rFonts w:ascii="Arial" w:eastAsia="Calibri" w:hAnsi="Arial"/>
          <w:sz w:val="22"/>
          <w:szCs w:val="22"/>
        </w:rPr>
        <w:t>H&amp;S/Fire</w:t>
      </w:r>
      <w:r>
        <w:rPr>
          <w:rFonts w:ascii="Arial" w:eastAsia="Calibri" w:hAnsi="Arial"/>
          <w:sz w:val="22"/>
          <w:szCs w:val="22"/>
        </w:rPr>
        <w:tab/>
      </w:r>
      <w:r>
        <w:rPr>
          <w:rFonts w:ascii="Arial" w:eastAsia="Calibri" w:hAnsi="Arial"/>
          <w:sz w:val="22"/>
          <w:szCs w:val="22"/>
        </w:rPr>
        <w:tab/>
      </w:r>
      <w:r>
        <w:rPr>
          <w:rFonts w:ascii="Arial" w:eastAsia="Calibri" w:hAnsi="Arial"/>
          <w:sz w:val="22"/>
          <w:szCs w:val="22"/>
        </w:rPr>
        <w:tab/>
      </w:r>
      <w:r w:rsidR="00302802">
        <w:rPr>
          <w:rFonts w:ascii="Arial" w:eastAsia="Calibri" w:hAnsi="Arial"/>
          <w:sz w:val="22"/>
          <w:szCs w:val="22"/>
        </w:rPr>
        <w:t>Peter Eldridge</w:t>
      </w:r>
      <w:r w:rsidR="00371E3B">
        <w:rPr>
          <w:rFonts w:ascii="Arial" w:eastAsia="Calibri" w:hAnsi="Arial"/>
          <w:sz w:val="22"/>
          <w:szCs w:val="22"/>
        </w:rPr>
        <w:t xml:space="preserve"> (co-opted member)</w:t>
      </w:r>
      <w:r w:rsidR="006A01BB">
        <w:rPr>
          <w:rFonts w:ascii="Arial" w:eastAsia="Calibri" w:hAnsi="Arial"/>
          <w:sz w:val="22"/>
          <w:szCs w:val="22"/>
        </w:rPr>
        <w:tab/>
      </w:r>
      <w:r w:rsidR="00FA5905">
        <w:rPr>
          <w:rFonts w:ascii="Arial" w:eastAsia="Calibri" w:hAnsi="Arial"/>
          <w:sz w:val="22"/>
          <w:szCs w:val="22"/>
        </w:rPr>
        <w:t xml:space="preserve">Appointment </w:t>
      </w:r>
      <w:proofErr w:type="gramStart"/>
      <w:r w:rsidR="00FA5905">
        <w:rPr>
          <w:rFonts w:ascii="Arial" w:eastAsia="Calibri" w:hAnsi="Arial"/>
          <w:sz w:val="22"/>
          <w:szCs w:val="22"/>
        </w:rPr>
        <w:t>deleted</w:t>
      </w:r>
      <w:proofErr w:type="gramEnd"/>
    </w:p>
    <w:p w14:paraId="730AD1F6" w14:textId="3DC63AFF" w:rsidR="00227A83" w:rsidRDefault="00345CA8" w:rsidP="00227A83">
      <w:pPr>
        <w:spacing w:line="259" w:lineRule="auto"/>
        <w:rPr>
          <w:rFonts w:ascii="Arial" w:eastAsia="Calibri" w:hAnsi="Arial"/>
          <w:sz w:val="22"/>
          <w:szCs w:val="22"/>
        </w:rPr>
      </w:pPr>
      <w:r>
        <w:rPr>
          <w:rFonts w:ascii="Arial" w:eastAsia="Calibri" w:hAnsi="Arial"/>
          <w:sz w:val="22"/>
          <w:szCs w:val="22"/>
        </w:rPr>
        <w:t>Securi</w:t>
      </w:r>
      <w:r w:rsidR="00F36EF4">
        <w:rPr>
          <w:rFonts w:ascii="Arial" w:eastAsia="Calibri" w:hAnsi="Arial"/>
          <w:sz w:val="22"/>
          <w:szCs w:val="22"/>
        </w:rPr>
        <w:t>ty Manager</w:t>
      </w:r>
      <w:r w:rsidR="00F36EF4">
        <w:rPr>
          <w:rFonts w:ascii="Arial" w:eastAsia="Calibri" w:hAnsi="Arial"/>
          <w:sz w:val="22"/>
          <w:szCs w:val="22"/>
        </w:rPr>
        <w:tab/>
      </w:r>
      <w:r w:rsidR="00F36EF4">
        <w:rPr>
          <w:rFonts w:ascii="Arial" w:eastAsia="Calibri" w:hAnsi="Arial"/>
          <w:sz w:val="22"/>
          <w:szCs w:val="22"/>
        </w:rPr>
        <w:tab/>
        <w:t>New appointment</w:t>
      </w:r>
      <w:r w:rsidR="00FA5905">
        <w:rPr>
          <w:rFonts w:ascii="Arial" w:eastAsia="Calibri" w:hAnsi="Arial"/>
          <w:sz w:val="22"/>
          <w:szCs w:val="22"/>
        </w:rPr>
        <w:tab/>
      </w:r>
      <w:r w:rsidR="00F36EF4">
        <w:rPr>
          <w:rFonts w:ascii="Arial" w:eastAsia="Calibri" w:hAnsi="Arial"/>
          <w:sz w:val="22"/>
          <w:szCs w:val="22"/>
        </w:rPr>
        <w:tab/>
      </w:r>
      <w:r w:rsidR="00F36EF4">
        <w:rPr>
          <w:rFonts w:ascii="Arial" w:eastAsia="Calibri" w:hAnsi="Arial"/>
          <w:sz w:val="22"/>
          <w:szCs w:val="22"/>
        </w:rPr>
        <w:tab/>
        <w:t>Peter Eldridge</w:t>
      </w:r>
    </w:p>
    <w:p w14:paraId="0DF17D8C" w14:textId="77777777" w:rsidR="008A2D20" w:rsidRPr="00B61A0B" w:rsidRDefault="008A2D20" w:rsidP="00B61A0B">
      <w:pPr>
        <w:spacing w:line="259" w:lineRule="auto"/>
        <w:jc w:val="both"/>
        <w:rPr>
          <w:rFonts w:ascii="Arial" w:eastAsia="Calibri" w:hAnsi="Arial" w:cs="Arial"/>
          <w:sz w:val="22"/>
          <w:szCs w:val="22"/>
        </w:rPr>
      </w:pPr>
    </w:p>
    <w:p w14:paraId="4F5D254F" w14:textId="6BE826EA" w:rsidR="00BD391C" w:rsidRPr="00B61A0B" w:rsidRDefault="00BD391C" w:rsidP="00B61A0B">
      <w:pPr>
        <w:spacing w:line="259" w:lineRule="auto"/>
        <w:jc w:val="both"/>
        <w:rPr>
          <w:rFonts w:ascii="Arial" w:eastAsia="Calibri" w:hAnsi="Arial" w:cs="Arial"/>
          <w:b/>
          <w:bCs/>
          <w:color w:val="0000FF"/>
          <w:sz w:val="22"/>
          <w:szCs w:val="22"/>
        </w:rPr>
      </w:pPr>
      <w:r w:rsidRPr="00B61A0B">
        <w:rPr>
          <w:rFonts w:ascii="Arial" w:eastAsia="Calibri" w:hAnsi="Arial" w:cs="Arial"/>
          <w:sz w:val="22"/>
          <w:szCs w:val="22"/>
        </w:rPr>
        <w:t>Members wishing to nominate members for the po</w:t>
      </w:r>
      <w:r w:rsidR="00B61A0B" w:rsidRPr="00B61A0B">
        <w:rPr>
          <w:rFonts w:ascii="Arial" w:eastAsia="Calibri" w:hAnsi="Arial" w:cs="Arial"/>
          <w:sz w:val="22"/>
          <w:szCs w:val="22"/>
        </w:rPr>
        <w:t>sition</w:t>
      </w:r>
      <w:r w:rsidRPr="00B61A0B">
        <w:rPr>
          <w:rFonts w:ascii="Arial" w:eastAsia="Calibri" w:hAnsi="Arial" w:cs="Arial"/>
          <w:sz w:val="22"/>
          <w:szCs w:val="22"/>
        </w:rPr>
        <w:t xml:space="preserve"> of </w:t>
      </w:r>
      <w:r w:rsidR="00227A83" w:rsidRPr="00B61A0B">
        <w:rPr>
          <w:rFonts w:ascii="Arial" w:eastAsia="Calibri" w:hAnsi="Arial" w:cs="Arial"/>
          <w:sz w:val="22"/>
          <w:szCs w:val="22"/>
        </w:rPr>
        <w:t>Honorary</w:t>
      </w:r>
      <w:r w:rsidR="00B319BA" w:rsidRPr="00B61A0B">
        <w:rPr>
          <w:rFonts w:ascii="Arial" w:eastAsia="Calibri" w:hAnsi="Arial" w:cs="Arial"/>
          <w:sz w:val="22"/>
          <w:szCs w:val="22"/>
        </w:rPr>
        <w:t xml:space="preserve"> </w:t>
      </w:r>
      <w:r w:rsidR="00227A83" w:rsidRPr="00B61A0B">
        <w:rPr>
          <w:rFonts w:ascii="Arial" w:eastAsia="Calibri" w:hAnsi="Arial" w:cs="Arial"/>
          <w:sz w:val="22"/>
          <w:szCs w:val="22"/>
        </w:rPr>
        <w:t>Vi</w:t>
      </w:r>
      <w:r w:rsidRPr="00B61A0B">
        <w:rPr>
          <w:rFonts w:ascii="Arial" w:eastAsia="Calibri" w:hAnsi="Arial" w:cs="Arial"/>
          <w:sz w:val="22"/>
          <w:szCs w:val="22"/>
        </w:rPr>
        <w:t xml:space="preserve">ce President, </w:t>
      </w:r>
      <w:r w:rsidR="00B61A0B" w:rsidRPr="00B61A0B">
        <w:rPr>
          <w:rFonts w:ascii="Arial" w:eastAsia="Calibri" w:hAnsi="Arial" w:cs="Arial"/>
          <w:sz w:val="22"/>
          <w:szCs w:val="22"/>
        </w:rPr>
        <w:t xml:space="preserve">and the posts of </w:t>
      </w:r>
      <w:r w:rsidR="00B319BA" w:rsidRPr="00B61A0B">
        <w:rPr>
          <w:rFonts w:ascii="Arial" w:eastAsia="Calibri" w:hAnsi="Arial" w:cs="Arial"/>
          <w:sz w:val="22"/>
          <w:szCs w:val="22"/>
        </w:rPr>
        <w:t>Officer</w:t>
      </w:r>
      <w:r w:rsidRPr="00B61A0B">
        <w:rPr>
          <w:rFonts w:ascii="Arial" w:eastAsia="Calibri" w:hAnsi="Arial" w:cs="Arial"/>
          <w:sz w:val="22"/>
          <w:szCs w:val="22"/>
        </w:rPr>
        <w:t xml:space="preserve"> or Mem</w:t>
      </w:r>
      <w:r w:rsidR="00B319BA" w:rsidRPr="00B61A0B">
        <w:rPr>
          <w:rFonts w:ascii="Arial" w:eastAsia="Calibri" w:hAnsi="Arial" w:cs="Arial"/>
          <w:sz w:val="22"/>
          <w:szCs w:val="22"/>
        </w:rPr>
        <w:t>be</w:t>
      </w:r>
      <w:r w:rsidRPr="00B61A0B">
        <w:rPr>
          <w:rFonts w:ascii="Arial" w:eastAsia="Calibri" w:hAnsi="Arial" w:cs="Arial"/>
          <w:sz w:val="22"/>
          <w:szCs w:val="22"/>
        </w:rPr>
        <w:t xml:space="preserve">r of the Committee, should complete the form at the end of this report and return it to the </w:t>
      </w:r>
      <w:r w:rsidR="0079283B" w:rsidRPr="00B61A0B">
        <w:rPr>
          <w:rFonts w:ascii="Arial" w:eastAsia="Calibri" w:hAnsi="Arial" w:cs="Arial"/>
          <w:sz w:val="22"/>
          <w:szCs w:val="22"/>
        </w:rPr>
        <w:t xml:space="preserve">Acting </w:t>
      </w:r>
      <w:r w:rsidRPr="00B61A0B">
        <w:rPr>
          <w:rFonts w:ascii="Arial" w:eastAsia="Calibri" w:hAnsi="Arial" w:cs="Arial"/>
          <w:sz w:val="22"/>
          <w:szCs w:val="22"/>
        </w:rPr>
        <w:t xml:space="preserve">Secretary, </w:t>
      </w:r>
      <w:r w:rsidR="0079283B" w:rsidRPr="00B61A0B">
        <w:rPr>
          <w:rFonts w:ascii="Arial" w:eastAsia="Calibri" w:hAnsi="Arial" w:cs="Arial"/>
          <w:sz w:val="22"/>
          <w:szCs w:val="22"/>
        </w:rPr>
        <w:t>George Verdon</w:t>
      </w:r>
      <w:r w:rsidR="004D4BB2" w:rsidRPr="00B61A0B">
        <w:rPr>
          <w:rFonts w:ascii="Arial" w:eastAsia="Calibri" w:hAnsi="Arial" w:cs="Arial"/>
          <w:sz w:val="22"/>
          <w:szCs w:val="22"/>
        </w:rPr>
        <w:t xml:space="preserve">, The Stables, 11A Castle Square, Benson, OX10 6SD no later than </w:t>
      </w:r>
      <w:r w:rsidR="00E57100" w:rsidRPr="00B61A0B">
        <w:rPr>
          <w:rFonts w:ascii="Arial" w:eastAsia="Calibri" w:hAnsi="Arial" w:cs="Arial"/>
          <w:sz w:val="22"/>
          <w:szCs w:val="22"/>
        </w:rPr>
        <w:t xml:space="preserve">the </w:t>
      </w:r>
      <w:r w:rsidR="00E57100" w:rsidRPr="00B61A0B">
        <w:rPr>
          <w:rFonts w:ascii="Arial" w:eastAsia="Calibri" w:hAnsi="Arial" w:cs="Arial"/>
          <w:b/>
          <w:bCs/>
          <w:color w:val="0000FF"/>
          <w:sz w:val="22"/>
          <w:szCs w:val="22"/>
        </w:rPr>
        <w:t>14</w:t>
      </w:r>
      <w:r w:rsidR="00E57100" w:rsidRPr="00B61A0B">
        <w:rPr>
          <w:rFonts w:ascii="Arial" w:eastAsia="Calibri" w:hAnsi="Arial" w:cs="Arial"/>
          <w:b/>
          <w:bCs/>
          <w:color w:val="0000FF"/>
          <w:sz w:val="22"/>
          <w:szCs w:val="22"/>
          <w:vertAlign w:val="superscript"/>
        </w:rPr>
        <w:t>th</w:t>
      </w:r>
      <w:r w:rsidR="00E57100" w:rsidRPr="00B61A0B">
        <w:rPr>
          <w:rFonts w:ascii="Arial" w:eastAsia="Calibri" w:hAnsi="Arial" w:cs="Arial"/>
          <w:b/>
          <w:bCs/>
          <w:color w:val="0000FF"/>
          <w:sz w:val="22"/>
          <w:szCs w:val="22"/>
        </w:rPr>
        <w:t xml:space="preserve"> February 2023</w:t>
      </w:r>
      <w:r w:rsidR="009B062A" w:rsidRPr="00B61A0B">
        <w:rPr>
          <w:rFonts w:ascii="Arial" w:eastAsia="Calibri" w:hAnsi="Arial" w:cs="Arial"/>
          <w:b/>
          <w:bCs/>
          <w:color w:val="0000FF"/>
          <w:sz w:val="22"/>
          <w:szCs w:val="22"/>
        </w:rPr>
        <w:t>.</w:t>
      </w:r>
    </w:p>
    <w:p w14:paraId="5CB63081" w14:textId="77777777" w:rsidR="009B062A" w:rsidRPr="00B61A0B" w:rsidRDefault="009B062A" w:rsidP="00B61A0B">
      <w:pPr>
        <w:spacing w:line="259" w:lineRule="auto"/>
        <w:jc w:val="both"/>
        <w:rPr>
          <w:rFonts w:ascii="Arial" w:eastAsia="Calibri" w:hAnsi="Arial" w:cs="Arial"/>
          <w:b/>
          <w:bCs/>
          <w:color w:val="0000FF"/>
          <w:sz w:val="22"/>
          <w:szCs w:val="22"/>
        </w:rPr>
      </w:pPr>
    </w:p>
    <w:p w14:paraId="3603288D" w14:textId="0CA89F5C" w:rsidR="009B062A" w:rsidRPr="00B61A0B" w:rsidRDefault="009B062A" w:rsidP="00B61A0B">
      <w:pPr>
        <w:spacing w:after="160" w:line="259" w:lineRule="auto"/>
        <w:jc w:val="both"/>
        <w:rPr>
          <w:rFonts w:ascii="Arial" w:eastAsia="Calibri" w:hAnsi="Arial" w:cs="Arial"/>
          <w:sz w:val="22"/>
          <w:szCs w:val="22"/>
        </w:rPr>
      </w:pPr>
      <w:r w:rsidRPr="00B61A0B">
        <w:rPr>
          <w:rFonts w:ascii="Arial" w:eastAsia="Calibri" w:hAnsi="Arial" w:cs="Arial"/>
          <w:sz w:val="22"/>
          <w:szCs w:val="22"/>
        </w:rPr>
        <w:t>On behalf of the membership, the Committee’s sincere and grateful thanks go to the following members who have assisted the Society throughout 20</w:t>
      </w:r>
      <w:r w:rsidR="008A2D20" w:rsidRPr="00B61A0B">
        <w:rPr>
          <w:rFonts w:ascii="Arial" w:eastAsia="Calibri" w:hAnsi="Arial" w:cs="Arial"/>
          <w:sz w:val="22"/>
          <w:szCs w:val="22"/>
        </w:rPr>
        <w:t>22:</w:t>
      </w:r>
    </w:p>
    <w:p w14:paraId="09CC64CC" w14:textId="1BBE6694" w:rsidR="009B062A" w:rsidRPr="00B61A0B" w:rsidRDefault="009B062A" w:rsidP="00B61A0B">
      <w:pPr>
        <w:spacing w:after="160" w:line="259" w:lineRule="auto"/>
        <w:jc w:val="both"/>
        <w:rPr>
          <w:rFonts w:ascii="Arial" w:eastAsia="Calibri" w:hAnsi="Arial" w:cs="Arial"/>
          <w:sz w:val="22"/>
          <w:szCs w:val="22"/>
        </w:rPr>
      </w:pPr>
      <w:r w:rsidRPr="00B61A0B">
        <w:rPr>
          <w:rFonts w:ascii="Arial" w:eastAsia="Calibri" w:hAnsi="Arial" w:cs="Arial"/>
          <w:sz w:val="22"/>
          <w:szCs w:val="22"/>
        </w:rPr>
        <w:t>David</w:t>
      </w:r>
      <w:r w:rsidR="002B3CF2">
        <w:rPr>
          <w:rFonts w:ascii="Arial" w:eastAsia="Calibri" w:hAnsi="Arial" w:cs="Arial"/>
          <w:sz w:val="22"/>
          <w:szCs w:val="22"/>
        </w:rPr>
        <w:t xml:space="preserve"> and Sue</w:t>
      </w:r>
      <w:r w:rsidRPr="00B61A0B">
        <w:rPr>
          <w:rFonts w:ascii="Arial" w:eastAsia="Calibri" w:hAnsi="Arial" w:cs="Arial"/>
          <w:sz w:val="22"/>
          <w:szCs w:val="22"/>
        </w:rPr>
        <w:t xml:space="preserve"> Cooper [Bar], Tanya</w:t>
      </w:r>
      <w:r w:rsidR="00424154" w:rsidRPr="00B61A0B">
        <w:rPr>
          <w:rFonts w:ascii="Arial" w:eastAsia="Calibri" w:hAnsi="Arial" w:cs="Arial"/>
          <w:sz w:val="22"/>
          <w:szCs w:val="22"/>
        </w:rPr>
        <w:t xml:space="preserve"> </w:t>
      </w:r>
      <w:r w:rsidRPr="00B61A0B">
        <w:rPr>
          <w:rFonts w:ascii="Arial" w:eastAsia="Calibri" w:hAnsi="Arial" w:cs="Arial"/>
          <w:sz w:val="22"/>
          <w:szCs w:val="22"/>
        </w:rPr>
        <w:t xml:space="preserve">Ellis and the Benson Parish Office Team [General </w:t>
      </w:r>
      <w:r w:rsidR="00424154" w:rsidRPr="00B61A0B">
        <w:rPr>
          <w:rFonts w:ascii="Arial" w:eastAsia="Calibri" w:hAnsi="Arial" w:cs="Arial"/>
          <w:sz w:val="22"/>
          <w:szCs w:val="22"/>
        </w:rPr>
        <w:t>Assistance</w:t>
      </w:r>
      <w:r w:rsidRPr="00B61A0B">
        <w:rPr>
          <w:rFonts w:ascii="Arial" w:eastAsia="Calibri" w:hAnsi="Arial" w:cs="Arial"/>
          <w:sz w:val="22"/>
          <w:szCs w:val="22"/>
        </w:rPr>
        <w:t xml:space="preserve">], </w:t>
      </w:r>
      <w:r w:rsidR="00424154" w:rsidRPr="00B61A0B">
        <w:rPr>
          <w:rFonts w:ascii="Arial" w:eastAsia="Calibri" w:hAnsi="Arial" w:cs="Arial"/>
          <w:sz w:val="22"/>
          <w:szCs w:val="22"/>
        </w:rPr>
        <w:t xml:space="preserve">          </w:t>
      </w:r>
      <w:r w:rsidR="002B3CF2">
        <w:rPr>
          <w:rFonts w:ascii="Arial" w:eastAsia="Calibri" w:hAnsi="Arial" w:cs="Arial"/>
          <w:sz w:val="22"/>
          <w:szCs w:val="22"/>
        </w:rPr>
        <w:t>Heather Emerson (</w:t>
      </w:r>
      <w:r w:rsidRPr="00B61A0B">
        <w:rPr>
          <w:rFonts w:ascii="Arial" w:eastAsia="Calibri" w:hAnsi="Arial" w:cs="Arial"/>
          <w:sz w:val="22"/>
          <w:szCs w:val="22"/>
        </w:rPr>
        <w:t>Books</w:t>
      </w:r>
      <w:r w:rsidR="002B3CF2">
        <w:rPr>
          <w:rFonts w:ascii="Arial" w:eastAsia="Calibri" w:hAnsi="Arial" w:cs="Arial"/>
          <w:sz w:val="22"/>
          <w:szCs w:val="22"/>
        </w:rPr>
        <w:t>)</w:t>
      </w:r>
      <w:r w:rsidRPr="00B61A0B">
        <w:rPr>
          <w:rFonts w:ascii="Arial" w:eastAsia="Calibri" w:hAnsi="Arial" w:cs="Arial"/>
          <w:sz w:val="22"/>
          <w:szCs w:val="22"/>
        </w:rPr>
        <w:t>, Barbara</w:t>
      </w:r>
      <w:r w:rsidR="00424154" w:rsidRPr="00B61A0B">
        <w:rPr>
          <w:rFonts w:ascii="Arial" w:eastAsia="Calibri" w:hAnsi="Arial" w:cs="Arial"/>
          <w:sz w:val="22"/>
          <w:szCs w:val="22"/>
        </w:rPr>
        <w:t xml:space="preserve"> Verdon</w:t>
      </w:r>
      <w:r w:rsidR="00FD5E8C" w:rsidRPr="00B61A0B">
        <w:rPr>
          <w:rFonts w:ascii="Arial" w:eastAsia="Calibri" w:hAnsi="Arial" w:cs="Arial"/>
          <w:sz w:val="22"/>
          <w:szCs w:val="22"/>
        </w:rPr>
        <w:t xml:space="preserve"> (Raffles), Liz McGill (Salads Coordinator)</w:t>
      </w:r>
      <w:r w:rsidR="0001306F" w:rsidRPr="00B61A0B">
        <w:rPr>
          <w:rFonts w:ascii="Arial" w:eastAsia="Calibri" w:hAnsi="Arial" w:cs="Arial"/>
          <w:sz w:val="22"/>
          <w:szCs w:val="22"/>
        </w:rPr>
        <w:t>,</w:t>
      </w:r>
      <w:r w:rsidRPr="00B61A0B">
        <w:rPr>
          <w:rFonts w:ascii="Arial" w:eastAsia="Calibri" w:hAnsi="Arial" w:cs="Arial"/>
          <w:sz w:val="22"/>
          <w:szCs w:val="22"/>
        </w:rPr>
        <w:t xml:space="preserve"> </w:t>
      </w:r>
      <w:r w:rsidR="002B3CF2">
        <w:rPr>
          <w:rFonts w:ascii="Arial" w:eastAsia="Calibri" w:hAnsi="Arial" w:cs="Arial"/>
          <w:sz w:val="22"/>
          <w:szCs w:val="22"/>
        </w:rPr>
        <w:t xml:space="preserve">Salad Makers, </w:t>
      </w:r>
      <w:r w:rsidRPr="00B61A0B">
        <w:rPr>
          <w:rFonts w:ascii="Arial" w:eastAsia="Calibri" w:hAnsi="Arial" w:cs="Arial"/>
          <w:sz w:val="22"/>
          <w:szCs w:val="22"/>
        </w:rPr>
        <w:t>John Johnson and John</w:t>
      </w:r>
      <w:r w:rsidR="0001306F" w:rsidRPr="00B61A0B">
        <w:rPr>
          <w:rFonts w:ascii="Arial" w:eastAsia="Calibri" w:hAnsi="Arial" w:cs="Arial"/>
          <w:sz w:val="22"/>
          <w:szCs w:val="22"/>
        </w:rPr>
        <w:t xml:space="preserve"> </w:t>
      </w:r>
      <w:r w:rsidR="00C10E28" w:rsidRPr="00B61A0B">
        <w:rPr>
          <w:rFonts w:ascii="Arial" w:eastAsia="Calibri" w:hAnsi="Arial" w:cs="Arial"/>
          <w:sz w:val="22"/>
          <w:szCs w:val="22"/>
        </w:rPr>
        <w:t>Tchighianoff</w:t>
      </w:r>
      <w:r w:rsidR="0001306F" w:rsidRPr="00B61A0B">
        <w:rPr>
          <w:rFonts w:ascii="Arial" w:eastAsia="Calibri" w:hAnsi="Arial" w:cs="Arial"/>
          <w:sz w:val="22"/>
          <w:szCs w:val="22"/>
        </w:rPr>
        <w:t xml:space="preserve"> (</w:t>
      </w:r>
      <w:r w:rsidR="00331535" w:rsidRPr="00B61A0B">
        <w:rPr>
          <w:rFonts w:ascii="Arial" w:eastAsia="Calibri" w:hAnsi="Arial" w:cs="Arial"/>
          <w:sz w:val="22"/>
          <w:szCs w:val="22"/>
        </w:rPr>
        <w:t>Mulled Wine)</w:t>
      </w:r>
      <w:r w:rsidR="00FA5905">
        <w:rPr>
          <w:rFonts w:ascii="Arial" w:eastAsia="Calibri" w:hAnsi="Arial" w:cs="Arial"/>
          <w:sz w:val="22"/>
          <w:szCs w:val="22"/>
        </w:rPr>
        <w:t>, George Verdon (Website and IT).</w:t>
      </w:r>
      <w:r w:rsidR="002B3CF2">
        <w:rPr>
          <w:rFonts w:ascii="Arial" w:eastAsia="Calibri" w:hAnsi="Arial" w:cs="Arial"/>
          <w:sz w:val="22"/>
          <w:szCs w:val="22"/>
        </w:rPr>
        <w:t xml:space="preserve"> Martyn Spence and Pete Eldridge (AV systems).</w:t>
      </w:r>
    </w:p>
    <w:p w14:paraId="44AE2856" w14:textId="3A22B659" w:rsidR="005A2A26" w:rsidRPr="00B61A0B" w:rsidRDefault="00104DC7" w:rsidP="00B61A0B">
      <w:pPr>
        <w:spacing w:after="160" w:line="259" w:lineRule="auto"/>
        <w:jc w:val="both"/>
        <w:rPr>
          <w:rFonts w:ascii="Arial" w:eastAsia="Calibri" w:hAnsi="Arial" w:cs="Arial"/>
          <w:b/>
          <w:bCs/>
          <w:sz w:val="22"/>
          <w:szCs w:val="22"/>
        </w:rPr>
      </w:pPr>
      <w:r w:rsidRPr="00B61A0B">
        <w:rPr>
          <w:rFonts w:ascii="Arial" w:eastAsia="Calibri" w:hAnsi="Arial" w:cs="Arial"/>
          <w:b/>
          <w:bCs/>
          <w:sz w:val="22"/>
          <w:szCs w:val="22"/>
        </w:rPr>
        <w:t>MEMBERSHIP RENEWAL</w:t>
      </w:r>
    </w:p>
    <w:p w14:paraId="5C051ED9" w14:textId="7272080A" w:rsidR="006E599C" w:rsidRPr="00B61A0B" w:rsidRDefault="00104DC7" w:rsidP="00B61A0B">
      <w:pPr>
        <w:spacing w:after="160" w:line="259" w:lineRule="auto"/>
        <w:jc w:val="both"/>
        <w:rPr>
          <w:rFonts w:ascii="Arial" w:eastAsia="Calibri" w:hAnsi="Arial" w:cs="Arial"/>
          <w:sz w:val="22"/>
          <w:szCs w:val="22"/>
        </w:rPr>
      </w:pPr>
      <w:r w:rsidRPr="00B61A0B">
        <w:rPr>
          <w:rFonts w:ascii="Arial" w:eastAsia="Calibri" w:hAnsi="Arial" w:cs="Arial"/>
          <w:sz w:val="22"/>
          <w:szCs w:val="22"/>
        </w:rPr>
        <w:t xml:space="preserve">The </w:t>
      </w:r>
      <w:r w:rsidR="006E599C" w:rsidRPr="00B61A0B">
        <w:rPr>
          <w:rFonts w:ascii="Arial" w:eastAsia="Calibri" w:hAnsi="Arial" w:cs="Arial"/>
          <w:sz w:val="22"/>
          <w:szCs w:val="22"/>
        </w:rPr>
        <w:t>C</w:t>
      </w:r>
      <w:r w:rsidRPr="00B61A0B">
        <w:rPr>
          <w:rFonts w:ascii="Arial" w:eastAsia="Calibri" w:hAnsi="Arial" w:cs="Arial"/>
          <w:sz w:val="22"/>
          <w:szCs w:val="22"/>
        </w:rPr>
        <w:t>ommittee have proposed that the membership fee for 2023 shou</w:t>
      </w:r>
      <w:r w:rsidR="006E599C" w:rsidRPr="00B61A0B">
        <w:rPr>
          <w:rFonts w:ascii="Arial" w:eastAsia="Calibri" w:hAnsi="Arial" w:cs="Arial"/>
          <w:sz w:val="22"/>
          <w:szCs w:val="22"/>
        </w:rPr>
        <w:t>l</w:t>
      </w:r>
      <w:r w:rsidR="00284FC0" w:rsidRPr="00B61A0B">
        <w:rPr>
          <w:rFonts w:ascii="Arial" w:eastAsia="Calibri" w:hAnsi="Arial" w:cs="Arial"/>
          <w:sz w:val="22"/>
          <w:szCs w:val="22"/>
        </w:rPr>
        <w:t>d remail at £12 for individual membership and £120 for life membersh</w:t>
      </w:r>
      <w:r w:rsidR="006E599C" w:rsidRPr="00B61A0B">
        <w:rPr>
          <w:rFonts w:ascii="Arial" w:eastAsia="Calibri" w:hAnsi="Arial" w:cs="Arial"/>
          <w:sz w:val="22"/>
          <w:szCs w:val="22"/>
        </w:rPr>
        <w:t>ip.</w:t>
      </w:r>
    </w:p>
    <w:p w14:paraId="1FC60BE6" w14:textId="297047B6" w:rsidR="006E599C" w:rsidRPr="00B61A0B" w:rsidRDefault="006E599C" w:rsidP="00B61A0B">
      <w:pPr>
        <w:spacing w:after="160" w:line="259" w:lineRule="auto"/>
        <w:jc w:val="both"/>
        <w:rPr>
          <w:rFonts w:ascii="Arial" w:eastAsia="Calibri" w:hAnsi="Arial" w:cs="Arial"/>
          <w:b/>
          <w:bCs/>
          <w:color w:val="0000FF"/>
          <w:sz w:val="22"/>
          <w:szCs w:val="22"/>
        </w:rPr>
      </w:pPr>
      <w:r w:rsidRPr="00B61A0B">
        <w:rPr>
          <w:rFonts w:ascii="Arial" w:eastAsia="Calibri" w:hAnsi="Arial" w:cs="Arial"/>
          <w:sz w:val="22"/>
          <w:szCs w:val="22"/>
        </w:rPr>
        <w:t>Should a member not have received a membership renewal form, please contact the Membership Secretary, John Tchighianoff</w:t>
      </w:r>
      <w:r w:rsidR="00FC3738" w:rsidRPr="00B61A0B">
        <w:rPr>
          <w:rFonts w:ascii="Arial" w:eastAsia="Calibri" w:hAnsi="Arial" w:cs="Arial"/>
          <w:sz w:val="22"/>
          <w:szCs w:val="22"/>
        </w:rPr>
        <w:t xml:space="preserve"> by email at: </w:t>
      </w:r>
      <w:hyperlink r:id="rId9" w:history="1">
        <w:r w:rsidR="0024030B" w:rsidRPr="00B61A0B">
          <w:rPr>
            <w:rStyle w:val="Hyperlink"/>
            <w:rFonts w:ascii="Arial" w:eastAsia="Calibri" w:hAnsi="Arial" w:cs="Arial"/>
            <w:b/>
            <w:bCs/>
            <w:sz w:val="22"/>
            <w:szCs w:val="22"/>
          </w:rPr>
          <w:t>john.tchighi@tiscali.co.uk</w:t>
        </w:r>
      </w:hyperlink>
      <w:r w:rsidR="00C4746F" w:rsidRPr="00B61A0B">
        <w:rPr>
          <w:rFonts w:ascii="Arial" w:eastAsia="Calibri" w:hAnsi="Arial" w:cs="Arial"/>
          <w:b/>
          <w:bCs/>
          <w:color w:val="0000FF"/>
          <w:sz w:val="22"/>
          <w:szCs w:val="22"/>
        </w:rPr>
        <w:t>.</w:t>
      </w:r>
    </w:p>
    <w:p w14:paraId="628831D0" w14:textId="77777777" w:rsidR="0024030B" w:rsidRDefault="0024030B" w:rsidP="009B062A">
      <w:pPr>
        <w:spacing w:after="160" w:line="259" w:lineRule="auto"/>
        <w:rPr>
          <w:rFonts w:ascii="Arial" w:eastAsia="Calibri" w:hAnsi="Arial"/>
          <w:b/>
          <w:bCs/>
          <w:color w:val="0000FF"/>
          <w:sz w:val="22"/>
          <w:szCs w:val="22"/>
        </w:rPr>
      </w:pPr>
    </w:p>
    <w:p w14:paraId="500C5BBD" w14:textId="014E5FB9" w:rsidR="0024030B" w:rsidRPr="009B062A" w:rsidRDefault="00000000" w:rsidP="009B062A">
      <w:pPr>
        <w:spacing w:after="160" w:line="259" w:lineRule="auto"/>
        <w:rPr>
          <w:rFonts w:ascii="Arial" w:eastAsia="Calibri" w:hAnsi="Arial"/>
          <w:sz w:val="22"/>
          <w:szCs w:val="22"/>
        </w:rPr>
      </w:pPr>
      <w:r>
        <w:rPr>
          <w:rFonts w:ascii="Arial" w:eastAsia="Calibri" w:hAnsi="Arial"/>
          <w:b/>
          <w:bCs/>
          <w:color w:val="0000FF"/>
          <w:sz w:val="22"/>
          <w:szCs w:val="22"/>
        </w:rPr>
        <w:pict w14:anchorId="36BAF7A0">
          <v:rect id="_x0000_i1025" style="width:0;height:1.5pt" o:hralign="center" o:hrstd="t" o:hr="t" fillcolor="#a0a0a0" stroked="f"/>
        </w:pict>
      </w:r>
    </w:p>
    <w:p w14:paraId="4378D087" w14:textId="5E2460F7" w:rsidR="00B86B80" w:rsidRDefault="00204C8E" w:rsidP="00204C8E">
      <w:pPr>
        <w:spacing w:line="259" w:lineRule="auto"/>
        <w:ind w:left="7200"/>
        <w:rPr>
          <w:rFonts w:ascii="Arial" w:eastAsia="Calibri" w:hAnsi="Arial"/>
          <w:b/>
          <w:bCs/>
          <w:sz w:val="24"/>
          <w:szCs w:val="24"/>
          <w:u w:val="single"/>
        </w:rPr>
      </w:pPr>
      <w:r>
        <w:rPr>
          <w:rFonts w:ascii="Arial" w:eastAsia="Calibri" w:hAnsi="Arial"/>
          <w:b/>
          <w:bCs/>
          <w:sz w:val="24"/>
          <w:szCs w:val="24"/>
          <w:u w:val="single"/>
        </w:rPr>
        <w:br w:type="page"/>
      </w:r>
      <w:bookmarkStart w:id="1" w:name="_Hlk124168350"/>
      <w:r>
        <w:rPr>
          <w:rFonts w:ascii="Arial" w:eastAsia="Calibri" w:hAnsi="Arial"/>
          <w:b/>
          <w:bCs/>
          <w:sz w:val="24"/>
          <w:szCs w:val="24"/>
          <w:u w:val="single"/>
        </w:rPr>
        <w:lastRenderedPageBreak/>
        <w:t>ANNEX A</w:t>
      </w:r>
    </w:p>
    <w:p w14:paraId="34A8CF8E" w14:textId="090916C4" w:rsidR="00204C8E" w:rsidRDefault="00204C8E" w:rsidP="00204C8E">
      <w:pPr>
        <w:spacing w:line="259" w:lineRule="auto"/>
        <w:ind w:left="7200"/>
        <w:rPr>
          <w:rFonts w:ascii="Arial" w:eastAsia="Calibri" w:hAnsi="Arial"/>
          <w:b/>
          <w:bCs/>
          <w:sz w:val="24"/>
          <w:szCs w:val="24"/>
          <w:u w:val="single"/>
        </w:rPr>
      </w:pPr>
      <w:r>
        <w:rPr>
          <w:rFonts w:ascii="Arial" w:eastAsia="Calibri" w:hAnsi="Arial"/>
          <w:b/>
          <w:bCs/>
          <w:sz w:val="24"/>
          <w:szCs w:val="24"/>
          <w:u w:val="single"/>
        </w:rPr>
        <w:t xml:space="preserve">TO BENSINGTON SOCIETY </w:t>
      </w:r>
    </w:p>
    <w:p w14:paraId="3CBB007F" w14:textId="57FF2470" w:rsidR="00204C8E" w:rsidRDefault="00204C8E" w:rsidP="00204C8E">
      <w:pPr>
        <w:spacing w:line="259" w:lineRule="auto"/>
        <w:ind w:left="7200"/>
        <w:rPr>
          <w:rFonts w:ascii="Arial" w:eastAsia="Calibri" w:hAnsi="Arial"/>
          <w:b/>
          <w:bCs/>
          <w:sz w:val="24"/>
          <w:szCs w:val="24"/>
          <w:u w:val="single"/>
        </w:rPr>
      </w:pPr>
      <w:r>
        <w:rPr>
          <w:rFonts w:ascii="Arial" w:eastAsia="Calibri" w:hAnsi="Arial"/>
          <w:b/>
          <w:bCs/>
          <w:sz w:val="24"/>
          <w:szCs w:val="24"/>
          <w:u w:val="single"/>
        </w:rPr>
        <w:t>CALLING NOTICE</w:t>
      </w:r>
      <w:bookmarkEnd w:id="1"/>
    </w:p>
    <w:p w14:paraId="7225D146" w14:textId="2FDA5C8C" w:rsidR="00204C8E" w:rsidRDefault="00204C8E" w:rsidP="00204C8E">
      <w:pPr>
        <w:spacing w:line="259" w:lineRule="auto"/>
        <w:rPr>
          <w:rFonts w:ascii="Arial" w:eastAsia="Calibri" w:hAnsi="Arial"/>
          <w:b/>
          <w:bCs/>
          <w:sz w:val="24"/>
          <w:szCs w:val="24"/>
          <w:u w:val="single"/>
        </w:rPr>
      </w:pPr>
    </w:p>
    <w:p w14:paraId="671D32E9" w14:textId="77777777" w:rsidR="00204C8E" w:rsidRDefault="00204C8E" w:rsidP="00204C8E">
      <w:pPr>
        <w:spacing w:line="259" w:lineRule="auto"/>
        <w:rPr>
          <w:rFonts w:ascii="Arial" w:eastAsia="Calibri" w:hAnsi="Arial"/>
          <w:b/>
          <w:bCs/>
          <w:sz w:val="24"/>
          <w:szCs w:val="24"/>
          <w:u w:val="single"/>
        </w:rPr>
      </w:pPr>
    </w:p>
    <w:p w14:paraId="62A73DCF" w14:textId="1159F781" w:rsidR="006A3B32" w:rsidRPr="0023561B" w:rsidRDefault="008B5509" w:rsidP="0023561B">
      <w:pPr>
        <w:spacing w:line="259" w:lineRule="auto"/>
        <w:jc w:val="center"/>
        <w:rPr>
          <w:rFonts w:ascii="Arial" w:eastAsia="Calibri" w:hAnsi="Arial"/>
          <w:b/>
          <w:bCs/>
          <w:sz w:val="24"/>
          <w:szCs w:val="24"/>
          <w:u w:val="single"/>
        </w:rPr>
      </w:pPr>
      <w:r w:rsidRPr="0023561B">
        <w:rPr>
          <w:rFonts w:ascii="Arial" w:eastAsia="Calibri" w:hAnsi="Arial"/>
          <w:b/>
          <w:bCs/>
          <w:sz w:val="24"/>
          <w:szCs w:val="24"/>
          <w:u w:val="single"/>
        </w:rPr>
        <w:t>Bensington Societ</w:t>
      </w:r>
      <w:r w:rsidR="0023561B" w:rsidRPr="0023561B">
        <w:rPr>
          <w:rFonts w:ascii="Arial" w:eastAsia="Calibri" w:hAnsi="Arial"/>
          <w:b/>
          <w:bCs/>
          <w:sz w:val="24"/>
          <w:szCs w:val="24"/>
          <w:u w:val="single"/>
        </w:rPr>
        <w:t>y</w:t>
      </w:r>
    </w:p>
    <w:p w14:paraId="0A5E9FF6" w14:textId="77777777" w:rsidR="0023561B" w:rsidRPr="006A3B32" w:rsidRDefault="0023561B" w:rsidP="0023561B">
      <w:pPr>
        <w:spacing w:line="259" w:lineRule="auto"/>
        <w:jc w:val="center"/>
        <w:rPr>
          <w:rFonts w:ascii="Arial" w:eastAsia="Calibri" w:hAnsi="Arial"/>
          <w:sz w:val="24"/>
          <w:szCs w:val="24"/>
        </w:rPr>
      </w:pPr>
      <w:r w:rsidRPr="0023561B">
        <w:rPr>
          <w:rFonts w:ascii="Arial" w:eastAsia="Calibri" w:hAnsi="Arial"/>
          <w:b/>
          <w:bCs/>
          <w:sz w:val="24"/>
          <w:szCs w:val="24"/>
          <w:u w:val="single"/>
        </w:rPr>
        <w:t>Nomination Form For Honorary Vice President, Officer And Committee Member For 2023</w:t>
      </w:r>
    </w:p>
    <w:p w14:paraId="2F33BD75" w14:textId="223E7F5F" w:rsidR="008B5509" w:rsidRPr="006A3B32" w:rsidRDefault="008B5509" w:rsidP="008B5509">
      <w:pPr>
        <w:spacing w:line="259" w:lineRule="auto"/>
        <w:rPr>
          <w:rFonts w:ascii="Arial" w:eastAsia="Calibri" w:hAnsi="Arial"/>
          <w:sz w:val="24"/>
          <w:szCs w:val="24"/>
        </w:rPr>
      </w:pPr>
    </w:p>
    <w:p w14:paraId="14E3C609" w14:textId="0F7082F9" w:rsidR="000B321A" w:rsidRPr="006D76AF" w:rsidRDefault="00001249" w:rsidP="00001249">
      <w:pPr>
        <w:spacing w:line="259" w:lineRule="auto"/>
        <w:rPr>
          <w:rFonts w:ascii="Arial" w:eastAsia="Calibri" w:hAnsi="Arial"/>
          <w:sz w:val="24"/>
          <w:szCs w:val="24"/>
        </w:rPr>
      </w:pPr>
      <w:r w:rsidRPr="006D76AF">
        <w:rPr>
          <w:rFonts w:ascii="Arial" w:eastAsia="Calibri" w:hAnsi="Arial"/>
          <w:sz w:val="24"/>
          <w:szCs w:val="24"/>
        </w:rPr>
        <w:t>I hereby nominate (name)</w:t>
      </w:r>
      <w:r w:rsidR="006D76AF">
        <w:rPr>
          <w:rFonts w:ascii="Arial" w:eastAsia="Calibri" w:hAnsi="Arial"/>
          <w:sz w:val="24"/>
          <w:szCs w:val="24"/>
        </w:rPr>
        <w:t>:</w:t>
      </w:r>
    </w:p>
    <w:p w14:paraId="0221E85E" w14:textId="77777777" w:rsidR="00890353" w:rsidRPr="006D76AF" w:rsidRDefault="00890353" w:rsidP="00001249">
      <w:pPr>
        <w:spacing w:line="259" w:lineRule="auto"/>
        <w:rPr>
          <w:rFonts w:ascii="Arial" w:eastAsia="Calibri" w:hAnsi="Arial"/>
          <w:sz w:val="24"/>
          <w:szCs w:val="24"/>
        </w:rPr>
      </w:pPr>
    </w:p>
    <w:p w14:paraId="38C2AE24" w14:textId="6A5D4C04" w:rsidR="00890353" w:rsidRPr="006D76AF" w:rsidRDefault="00890353" w:rsidP="00001249">
      <w:pPr>
        <w:spacing w:line="259" w:lineRule="auto"/>
        <w:rPr>
          <w:rFonts w:ascii="Arial" w:eastAsia="Calibri" w:hAnsi="Arial"/>
          <w:sz w:val="24"/>
          <w:szCs w:val="24"/>
        </w:rPr>
      </w:pPr>
      <w:r w:rsidRPr="006D76AF">
        <w:rPr>
          <w:rFonts w:ascii="Arial" w:eastAsia="Calibri" w:hAnsi="Arial"/>
          <w:sz w:val="24"/>
          <w:szCs w:val="24"/>
        </w:rPr>
        <w:t>To stand for (position)</w:t>
      </w:r>
      <w:r w:rsidR="006D76AF">
        <w:rPr>
          <w:rFonts w:ascii="Arial" w:eastAsia="Calibri" w:hAnsi="Arial"/>
          <w:sz w:val="24"/>
          <w:szCs w:val="24"/>
        </w:rPr>
        <w:t>:</w:t>
      </w:r>
    </w:p>
    <w:p w14:paraId="053ACFC2" w14:textId="77777777" w:rsidR="00890353" w:rsidRPr="006D76AF" w:rsidRDefault="00890353" w:rsidP="00001249">
      <w:pPr>
        <w:spacing w:line="259" w:lineRule="auto"/>
        <w:rPr>
          <w:rFonts w:ascii="Arial" w:eastAsia="Calibri" w:hAnsi="Arial"/>
          <w:sz w:val="24"/>
          <w:szCs w:val="24"/>
        </w:rPr>
      </w:pPr>
    </w:p>
    <w:p w14:paraId="23D7D799" w14:textId="183A3330" w:rsidR="00890353" w:rsidRPr="006D76AF" w:rsidRDefault="00890353" w:rsidP="00001249">
      <w:pPr>
        <w:spacing w:line="259" w:lineRule="auto"/>
        <w:rPr>
          <w:rFonts w:ascii="Arial" w:eastAsia="Calibri" w:hAnsi="Arial"/>
          <w:sz w:val="24"/>
          <w:szCs w:val="24"/>
        </w:rPr>
      </w:pPr>
      <w:r w:rsidRPr="006D76AF">
        <w:rPr>
          <w:rFonts w:ascii="Arial" w:eastAsia="Calibri" w:hAnsi="Arial"/>
          <w:sz w:val="24"/>
          <w:szCs w:val="24"/>
        </w:rPr>
        <w:t>Nominated by (name)</w:t>
      </w:r>
      <w:r w:rsidR="006D76AF">
        <w:rPr>
          <w:rFonts w:ascii="Arial" w:eastAsia="Calibri" w:hAnsi="Arial"/>
          <w:sz w:val="24"/>
          <w:szCs w:val="24"/>
        </w:rPr>
        <w:t>:</w:t>
      </w:r>
    </w:p>
    <w:p w14:paraId="2E4EE359" w14:textId="77777777" w:rsidR="00890353" w:rsidRPr="006D76AF" w:rsidRDefault="00890353" w:rsidP="00001249">
      <w:pPr>
        <w:spacing w:line="259" w:lineRule="auto"/>
        <w:rPr>
          <w:rFonts w:ascii="Arial" w:eastAsia="Calibri" w:hAnsi="Arial"/>
          <w:sz w:val="24"/>
          <w:szCs w:val="24"/>
        </w:rPr>
      </w:pPr>
    </w:p>
    <w:p w14:paraId="484D4D8F" w14:textId="0726EF3B" w:rsidR="00890353" w:rsidRPr="006D76AF" w:rsidRDefault="00F55708" w:rsidP="00001249">
      <w:pPr>
        <w:spacing w:line="259" w:lineRule="auto"/>
        <w:rPr>
          <w:rFonts w:ascii="Arial" w:eastAsia="Calibri" w:hAnsi="Arial"/>
          <w:sz w:val="24"/>
          <w:szCs w:val="24"/>
        </w:rPr>
      </w:pPr>
      <w:r w:rsidRPr="006D76AF">
        <w:rPr>
          <w:rFonts w:ascii="Arial" w:eastAsia="Calibri" w:hAnsi="Arial"/>
          <w:sz w:val="24"/>
          <w:szCs w:val="24"/>
        </w:rPr>
        <w:t>Signature:</w:t>
      </w:r>
    </w:p>
    <w:p w14:paraId="516106DE" w14:textId="77777777" w:rsidR="00F55708" w:rsidRPr="006D76AF" w:rsidRDefault="00F55708" w:rsidP="00001249">
      <w:pPr>
        <w:spacing w:line="259" w:lineRule="auto"/>
        <w:rPr>
          <w:rFonts w:ascii="Arial" w:eastAsia="Calibri" w:hAnsi="Arial"/>
          <w:sz w:val="24"/>
          <w:szCs w:val="24"/>
        </w:rPr>
      </w:pPr>
    </w:p>
    <w:p w14:paraId="558E1675" w14:textId="3262811C" w:rsidR="00F55708" w:rsidRPr="006D76AF" w:rsidRDefault="00000000" w:rsidP="00001249">
      <w:pPr>
        <w:spacing w:line="259" w:lineRule="auto"/>
        <w:rPr>
          <w:rFonts w:ascii="Arial" w:eastAsia="Calibri" w:hAnsi="Arial"/>
          <w:sz w:val="24"/>
          <w:szCs w:val="24"/>
        </w:rPr>
      </w:pPr>
      <w:r>
        <w:rPr>
          <w:rFonts w:ascii="Arial" w:eastAsia="Calibri" w:hAnsi="Arial"/>
          <w:b/>
          <w:bCs/>
          <w:color w:val="0000FF"/>
          <w:sz w:val="22"/>
          <w:szCs w:val="22"/>
        </w:rPr>
        <w:pict w14:anchorId="08795946">
          <v:rect id="_x0000_i1026" style="width:0;height:1.5pt" o:hralign="center" o:hrstd="t" o:hr="t" fillcolor="#a0a0a0" stroked="f"/>
        </w:pict>
      </w:r>
    </w:p>
    <w:p w14:paraId="4CA281CA" w14:textId="77777777" w:rsidR="00B86B80" w:rsidRDefault="00B86B80" w:rsidP="00001249">
      <w:pPr>
        <w:spacing w:line="259" w:lineRule="auto"/>
        <w:rPr>
          <w:rFonts w:ascii="Arial" w:eastAsia="Calibri" w:hAnsi="Arial"/>
          <w:sz w:val="24"/>
          <w:szCs w:val="24"/>
        </w:rPr>
      </w:pPr>
    </w:p>
    <w:p w14:paraId="24EA81E7" w14:textId="5D52CD80" w:rsidR="00F55708" w:rsidRPr="006D76AF" w:rsidRDefault="00F55708" w:rsidP="00001249">
      <w:pPr>
        <w:spacing w:line="259" w:lineRule="auto"/>
        <w:rPr>
          <w:rFonts w:ascii="Arial" w:eastAsia="Calibri" w:hAnsi="Arial"/>
          <w:sz w:val="24"/>
          <w:szCs w:val="24"/>
        </w:rPr>
      </w:pPr>
      <w:r w:rsidRPr="006D76AF">
        <w:rPr>
          <w:rFonts w:ascii="Arial" w:eastAsia="Calibri" w:hAnsi="Arial"/>
          <w:sz w:val="24"/>
          <w:szCs w:val="24"/>
        </w:rPr>
        <w:t>Seconded by (name):</w:t>
      </w:r>
    </w:p>
    <w:p w14:paraId="215E96C7" w14:textId="77777777" w:rsidR="00F55708" w:rsidRPr="006D76AF" w:rsidRDefault="00F55708" w:rsidP="00001249">
      <w:pPr>
        <w:spacing w:line="259" w:lineRule="auto"/>
        <w:rPr>
          <w:rFonts w:ascii="Arial" w:eastAsia="Calibri" w:hAnsi="Arial"/>
          <w:sz w:val="24"/>
          <w:szCs w:val="24"/>
        </w:rPr>
      </w:pPr>
    </w:p>
    <w:p w14:paraId="3BA44B01" w14:textId="48E121A9" w:rsidR="00F55708" w:rsidRPr="006D76AF" w:rsidRDefault="00F55708" w:rsidP="00001249">
      <w:pPr>
        <w:spacing w:line="259" w:lineRule="auto"/>
        <w:rPr>
          <w:rFonts w:ascii="Arial" w:eastAsia="Calibri" w:hAnsi="Arial"/>
          <w:sz w:val="24"/>
          <w:szCs w:val="24"/>
        </w:rPr>
      </w:pPr>
      <w:r w:rsidRPr="006D76AF">
        <w:rPr>
          <w:rFonts w:ascii="Arial" w:eastAsia="Calibri" w:hAnsi="Arial"/>
          <w:sz w:val="24"/>
          <w:szCs w:val="24"/>
        </w:rPr>
        <w:t>Signature:</w:t>
      </w:r>
    </w:p>
    <w:p w14:paraId="31B63AF8" w14:textId="77777777" w:rsidR="00F55708" w:rsidRDefault="00F55708" w:rsidP="00001249">
      <w:pPr>
        <w:spacing w:line="259" w:lineRule="auto"/>
        <w:rPr>
          <w:rFonts w:ascii="Arial" w:eastAsia="Calibri" w:hAnsi="Arial"/>
          <w:sz w:val="24"/>
          <w:szCs w:val="24"/>
        </w:rPr>
      </w:pPr>
    </w:p>
    <w:p w14:paraId="35DB0C28" w14:textId="481211F8" w:rsidR="006D76AF" w:rsidRPr="006D76AF" w:rsidRDefault="00000000" w:rsidP="00001249">
      <w:pPr>
        <w:spacing w:line="259" w:lineRule="auto"/>
        <w:rPr>
          <w:rFonts w:ascii="Arial" w:eastAsia="Calibri" w:hAnsi="Arial"/>
          <w:sz w:val="24"/>
          <w:szCs w:val="24"/>
        </w:rPr>
      </w:pPr>
      <w:r>
        <w:rPr>
          <w:rFonts w:ascii="Arial" w:eastAsia="Calibri" w:hAnsi="Arial"/>
          <w:b/>
          <w:bCs/>
          <w:color w:val="0000FF"/>
          <w:sz w:val="22"/>
          <w:szCs w:val="22"/>
        </w:rPr>
        <w:pict w14:anchorId="739C23B0">
          <v:rect id="_x0000_i1027" style="width:0;height:1.5pt" o:hralign="center" o:hrstd="t" o:hr="t" fillcolor="#a0a0a0" stroked="f"/>
        </w:pict>
      </w:r>
    </w:p>
    <w:p w14:paraId="0AB943BD" w14:textId="77777777" w:rsidR="008F0992" w:rsidRPr="006D76AF" w:rsidRDefault="008F0992" w:rsidP="00001249">
      <w:pPr>
        <w:spacing w:line="259" w:lineRule="auto"/>
        <w:rPr>
          <w:rFonts w:ascii="Arial" w:eastAsia="Calibri" w:hAnsi="Arial"/>
          <w:sz w:val="24"/>
          <w:szCs w:val="24"/>
        </w:rPr>
      </w:pPr>
    </w:p>
    <w:p w14:paraId="401FE9FF" w14:textId="1E91AB71" w:rsidR="008F0992" w:rsidRPr="006D76AF" w:rsidRDefault="008F0992" w:rsidP="00001249">
      <w:pPr>
        <w:spacing w:line="259" w:lineRule="auto"/>
        <w:rPr>
          <w:rFonts w:ascii="Arial" w:eastAsia="Calibri" w:hAnsi="Arial"/>
          <w:sz w:val="24"/>
          <w:szCs w:val="24"/>
        </w:rPr>
      </w:pPr>
      <w:r w:rsidRPr="006D76AF">
        <w:rPr>
          <w:rFonts w:ascii="Arial" w:eastAsia="Calibri" w:hAnsi="Arial"/>
          <w:sz w:val="24"/>
          <w:szCs w:val="24"/>
        </w:rPr>
        <w:t xml:space="preserve">Signature of nominee:                                                  </w:t>
      </w:r>
      <w:r w:rsidR="00283D56">
        <w:rPr>
          <w:rFonts w:ascii="Arial" w:eastAsia="Calibri" w:hAnsi="Arial"/>
          <w:sz w:val="24"/>
          <w:szCs w:val="24"/>
        </w:rPr>
        <w:t xml:space="preserve">             </w:t>
      </w:r>
      <w:r w:rsidRPr="006D76AF">
        <w:rPr>
          <w:rFonts w:ascii="Arial" w:eastAsia="Calibri" w:hAnsi="Arial"/>
          <w:sz w:val="24"/>
          <w:szCs w:val="24"/>
        </w:rPr>
        <w:t xml:space="preserve">  </w:t>
      </w:r>
      <w:r w:rsidRPr="00FC6132">
        <w:rPr>
          <w:rFonts w:ascii="Arial" w:eastAsia="Calibri" w:hAnsi="Arial"/>
          <w:color w:val="0000FF"/>
          <w:sz w:val="24"/>
          <w:szCs w:val="24"/>
        </w:rPr>
        <w:t>(nominated person must sign here)</w:t>
      </w:r>
    </w:p>
    <w:p w14:paraId="302A7924" w14:textId="77777777" w:rsidR="00A84A36" w:rsidRPr="006D76AF" w:rsidRDefault="00A84A36" w:rsidP="00001249">
      <w:pPr>
        <w:spacing w:line="259" w:lineRule="auto"/>
        <w:rPr>
          <w:rFonts w:ascii="Arial" w:eastAsia="Calibri" w:hAnsi="Arial"/>
          <w:sz w:val="24"/>
          <w:szCs w:val="24"/>
        </w:rPr>
      </w:pPr>
    </w:p>
    <w:p w14:paraId="19147729" w14:textId="5A6629FC" w:rsidR="00A84A36" w:rsidRPr="006D76AF" w:rsidRDefault="00000000" w:rsidP="00001249">
      <w:pPr>
        <w:spacing w:line="259" w:lineRule="auto"/>
        <w:rPr>
          <w:rFonts w:ascii="Arial" w:eastAsia="Calibri" w:hAnsi="Arial"/>
          <w:sz w:val="24"/>
          <w:szCs w:val="24"/>
        </w:rPr>
      </w:pPr>
      <w:r>
        <w:rPr>
          <w:rFonts w:ascii="Arial" w:eastAsia="Calibri" w:hAnsi="Arial"/>
          <w:b/>
          <w:bCs/>
          <w:color w:val="0000FF"/>
          <w:sz w:val="22"/>
          <w:szCs w:val="22"/>
        </w:rPr>
        <w:pict w14:anchorId="3D9D6631">
          <v:rect id="_x0000_i1028" style="width:0;height:1.5pt" o:hralign="center" o:hrstd="t" o:hr="t" fillcolor="#a0a0a0" stroked="f"/>
        </w:pict>
      </w:r>
    </w:p>
    <w:p w14:paraId="52579C09" w14:textId="18027B50" w:rsidR="00EB6DE3" w:rsidRDefault="00A84A36" w:rsidP="00001249">
      <w:pPr>
        <w:spacing w:line="259" w:lineRule="auto"/>
        <w:rPr>
          <w:rFonts w:ascii="Arial" w:eastAsia="Calibri" w:hAnsi="Arial"/>
          <w:sz w:val="24"/>
          <w:szCs w:val="24"/>
        </w:rPr>
      </w:pPr>
      <w:r w:rsidRPr="006D76AF">
        <w:rPr>
          <w:rFonts w:ascii="Arial" w:eastAsia="Calibri" w:hAnsi="Arial"/>
          <w:sz w:val="24"/>
          <w:szCs w:val="24"/>
        </w:rPr>
        <w:t xml:space="preserve">Please return to the Acting Secretary, George Verdon, by email to: </w:t>
      </w:r>
      <w:hyperlink r:id="rId10" w:history="1">
        <w:r w:rsidRPr="006D76AF">
          <w:rPr>
            <w:rStyle w:val="Hyperlink"/>
            <w:rFonts w:ascii="Arial" w:eastAsia="Calibri" w:hAnsi="Arial"/>
            <w:sz w:val="24"/>
            <w:szCs w:val="24"/>
          </w:rPr>
          <w:t>paddy@chezverdon.com</w:t>
        </w:r>
      </w:hyperlink>
      <w:r w:rsidRPr="006D76AF">
        <w:rPr>
          <w:rFonts w:ascii="Arial" w:eastAsia="Calibri" w:hAnsi="Arial"/>
          <w:sz w:val="24"/>
          <w:szCs w:val="24"/>
        </w:rPr>
        <w:t xml:space="preserve"> or by post to: The Stables, 11A C</w:t>
      </w:r>
      <w:r w:rsidR="00E16E63">
        <w:rPr>
          <w:rFonts w:ascii="Arial" w:eastAsia="Calibri" w:hAnsi="Arial"/>
          <w:sz w:val="24"/>
          <w:szCs w:val="24"/>
        </w:rPr>
        <w:br/>
      </w:r>
      <w:r w:rsidR="001F3B2C">
        <w:rPr>
          <w:rFonts w:ascii="Arial" w:eastAsia="Calibri" w:hAnsi="Arial"/>
          <w:sz w:val="24"/>
          <w:szCs w:val="24"/>
        </w:rPr>
        <w:t>C</w:t>
      </w:r>
      <w:r w:rsidRPr="006D76AF">
        <w:rPr>
          <w:rFonts w:ascii="Arial" w:eastAsia="Calibri" w:hAnsi="Arial"/>
          <w:sz w:val="24"/>
          <w:szCs w:val="24"/>
        </w:rPr>
        <w:t>astle Square, Benson, OX10 6SD</w:t>
      </w:r>
      <w:r w:rsidR="006D76AF" w:rsidRPr="006D76AF">
        <w:rPr>
          <w:rFonts w:ascii="Arial" w:eastAsia="Calibri" w:hAnsi="Arial"/>
          <w:sz w:val="24"/>
          <w:szCs w:val="24"/>
        </w:rPr>
        <w:t>.</w:t>
      </w:r>
    </w:p>
    <w:p w14:paraId="5F5600AB" w14:textId="6D3D5EF7" w:rsidR="00204C8E" w:rsidRDefault="00EB6DE3" w:rsidP="00204C8E">
      <w:pPr>
        <w:spacing w:line="259" w:lineRule="auto"/>
        <w:ind w:left="7200"/>
        <w:rPr>
          <w:rFonts w:ascii="Arial" w:eastAsia="Calibri" w:hAnsi="Arial"/>
          <w:b/>
          <w:bCs/>
          <w:sz w:val="24"/>
          <w:szCs w:val="24"/>
          <w:u w:val="single"/>
        </w:rPr>
      </w:pPr>
      <w:r>
        <w:rPr>
          <w:rFonts w:ascii="Arial" w:eastAsia="Calibri" w:hAnsi="Arial"/>
          <w:sz w:val="24"/>
          <w:szCs w:val="24"/>
        </w:rPr>
        <w:br w:type="page"/>
      </w:r>
      <w:r w:rsidR="00204C8E">
        <w:rPr>
          <w:rFonts w:ascii="Arial" w:eastAsia="Calibri" w:hAnsi="Arial"/>
          <w:b/>
          <w:bCs/>
          <w:sz w:val="24"/>
          <w:szCs w:val="24"/>
          <w:u w:val="single"/>
        </w:rPr>
        <w:lastRenderedPageBreak/>
        <w:t xml:space="preserve">ANNEX </w:t>
      </w:r>
      <w:r w:rsidR="003E1906">
        <w:rPr>
          <w:rFonts w:ascii="Arial" w:eastAsia="Calibri" w:hAnsi="Arial"/>
          <w:b/>
          <w:bCs/>
          <w:sz w:val="24"/>
          <w:szCs w:val="24"/>
          <w:u w:val="single"/>
        </w:rPr>
        <w:t>B</w:t>
      </w:r>
    </w:p>
    <w:p w14:paraId="0164873A" w14:textId="77777777" w:rsidR="00204C8E" w:rsidRDefault="00204C8E" w:rsidP="00204C8E">
      <w:pPr>
        <w:spacing w:line="259" w:lineRule="auto"/>
        <w:ind w:left="7200"/>
        <w:rPr>
          <w:rFonts w:ascii="Arial" w:eastAsia="Calibri" w:hAnsi="Arial"/>
          <w:b/>
          <w:bCs/>
          <w:sz w:val="24"/>
          <w:szCs w:val="24"/>
          <w:u w:val="single"/>
        </w:rPr>
      </w:pPr>
      <w:r>
        <w:rPr>
          <w:rFonts w:ascii="Arial" w:eastAsia="Calibri" w:hAnsi="Arial"/>
          <w:b/>
          <w:bCs/>
          <w:sz w:val="24"/>
          <w:szCs w:val="24"/>
          <w:u w:val="single"/>
        </w:rPr>
        <w:t xml:space="preserve">TO BENSINGTON SOCIETY </w:t>
      </w:r>
    </w:p>
    <w:p w14:paraId="55C47108" w14:textId="08A46D27" w:rsidR="00EB6DE3" w:rsidRDefault="00204C8E" w:rsidP="00204C8E">
      <w:pPr>
        <w:spacing w:line="259" w:lineRule="auto"/>
        <w:ind w:left="6480" w:firstLine="720"/>
        <w:rPr>
          <w:rFonts w:ascii="Arial" w:eastAsia="Calibri" w:hAnsi="Arial"/>
          <w:sz w:val="24"/>
          <w:szCs w:val="24"/>
        </w:rPr>
      </w:pPr>
      <w:r>
        <w:rPr>
          <w:rFonts w:ascii="Arial" w:eastAsia="Calibri" w:hAnsi="Arial"/>
          <w:b/>
          <w:bCs/>
          <w:sz w:val="24"/>
          <w:szCs w:val="24"/>
          <w:u w:val="single"/>
        </w:rPr>
        <w:t>CALLING NOTICE</w:t>
      </w:r>
    </w:p>
    <w:p w14:paraId="6875C2E5" w14:textId="77777777" w:rsidR="00EB6DE3" w:rsidRDefault="00EB6DE3" w:rsidP="00EB6DE3">
      <w:pPr>
        <w:spacing w:line="259" w:lineRule="auto"/>
        <w:ind w:left="1440"/>
        <w:rPr>
          <w:rFonts w:ascii="Arial" w:eastAsia="Calibri" w:hAnsi="Arial"/>
          <w:sz w:val="24"/>
          <w:szCs w:val="24"/>
        </w:rPr>
      </w:pPr>
    </w:p>
    <w:p w14:paraId="0514E357" w14:textId="77777777" w:rsidR="00204C8E" w:rsidRDefault="00204C8E" w:rsidP="00EB6DE3">
      <w:pPr>
        <w:spacing w:line="259" w:lineRule="auto"/>
        <w:ind w:left="1440"/>
        <w:rPr>
          <w:rFonts w:ascii="Arial" w:eastAsia="Calibri" w:hAnsi="Arial"/>
          <w:b/>
          <w:bCs/>
          <w:sz w:val="24"/>
          <w:szCs w:val="24"/>
          <w:u w:val="single"/>
        </w:rPr>
      </w:pPr>
    </w:p>
    <w:p w14:paraId="342CD16D" w14:textId="36EB89DE" w:rsidR="00EB6DE3" w:rsidRPr="009C6AE7" w:rsidRDefault="00EB6DE3" w:rsidP="00833EFA">
      <w:pPr>
        <w:spacing w:line="259" w:lineRule="auto"/>
        <w:jc w:val="center"/>
        <w:rPr>
          <w:rFonts w:ascii="Arial" w:eastAsia="Calibri" w:hAnsi="Arial"/>
          <w:b/>
          <w:bCs/>
          <w:sz w:val="28"/>
          <w:szCs w:val="28"/>
          <w:u w:val="single"/>
        </w:rPr>
      </w:pPr>
      <w:r w:rsidRPr="009C6AE7">
        <w:rPr>
          <w:rFonts w:ascii="Arial" w:eastAsia="Calibri" w:hAnsi="Arial"/>
          <w:b/>
          <w:bCs/>
          <w:sz w:val="28"/>
          <w:szCs w:val="28"/>
          <w:u w:val="single"/>
        </w:rPr>
        <w:t>PROPOSED AMENDMENTS TO THE CONSTITUTION</w:t>
      </w:r>
    </w:p>
    <w:p w14:paraId="4299CF9D" w14:textId="77777777" w:rsidR="00EB6DE3" w:rsidRDefault="00EB6DE3" w:rsidP="00EB6DE3">
      <w:pPr>
        <w:spacing w:line="259" w:lineRule="auto"/>
        <w:ind w:left="1440"/>
        <w:rPr>
          <w:rFonts w:ascii="Arial" w:eastAsia="Calibri" w:hAnsi="Arial"/>
          <w:sz w:val="24"/>
          <w:szCs w:val="24"/>
        </w:rPr>
      </w:pPr>
    </w:p>
    <w:p w14:paraId="32415BCB" w14:textId="366B0489" w:rsidR="00EB6DE3" w:rsidRPr="00EA5A2C" w:rsidRDefault="00EB6DE3" w:rsidP="00833EFA">
      <w:pPr>
        <w:spacing w:line="259" w:lineRule="auto"/>
        <w:jc w:val="both"/>
        <w:rPr>
          <w:rFonts w:ascii="Arial" w:eastAsia="Calibri" w:hAnsi="Arial"/>
          <w:b/>
          <w:bCs/>
          <w:sz w:val="22"/>
          <w:szCs w:val="22"/>
        </w:rPr>
      </w:pPr>
      <w:r>
        <w:rPr>
          <w:rFonts w:ascii="Arial" w:eastAsia="Calibri" w:hAnsi="Arial"/>
          <w:b/>
          <w:bCs/>
          <w:sz w:val="22"/>
          <w:szCs w:val="22"/>
        </w:rPr>
        <w:t>Dissolution of the Society</w:t>
      </w:r>
    </w:p>
    <w:p w14:paraId="106B4946" w14:textId="77777777" w:rsidR="00EB6DE3" w:rsidRDefault="00EB6DE3" w:rsidP="00833EFA">
      <w:pPr>
        <w:spacing w:line="259" w:lineRule="auto"/>
        <w:ind w:left="1440"/>
        <w:jc w:val="both"/>
        <w:rPr>
          <w:rFonts w:ascii="Arial" w:eastAsia="Calibri" w:hAnsi="Arial"/>
          <w:sz w:val="22"/>
          <w:szCs w:val="22"/>
        </w:rPr>
      </w:pPr>
    </w:p>
    <w:p w14:paraId="7EE6C3B0" w14:textId="77777777" w:rsidR="00EB6DE3" w:rsidRDefault="00EB6DE3" w:rsidP="00833EFA">
      <w:pPr>
        <w:numPr>
          <w:ilvl w:val="0"/>
          <w:numId w:val="10"/>
        </w:numPr>
        <w:spacing w:line="259" w:lineRule="auto"/>
        <w:jc w:val="both"/>
        <w:rPr>
          <w:rFonts w:ascii="Arial" w:eastAsia="Calibri" w:hAnsi="Arial"/>
          <w:sz w:val="22"/>
          <w:szCs w:val="22"/>
        </w:rPr>
      </w:pPr>
      <w:r>
        <w:rPr>
          <w:rFonts w:ascii="Arial" w:eastAsia="Calibri" w:hAnsi="Arial"/>
          <w:sz w:val="22"/>
          <w:szCs w:val="22"/>
        </w:rPr>
        <w:t>Delete:    Paragraphs 74 and 75</w:t>
      </w:r>
    </w:p>
    <w:p w14:paraId="75EE3F27" w14:textId="77777777" w:rsidR="00EB6DE3" w:rsidRDefault="00EB6DE3" w:rsidP="00833EFA">
      <w:pPr>
        <w:numPr>
          <w:ilvl w:val="0"/>
          <w:numId w:val="10"/>
        </w:numPr>
        <w:spacing w:line="259" w:lineRule="auto"/>
        <w:jc w:val="both"/>
        <w:rPr>
          <w:rFonts w:ascii="Arial" w:eastAsia="Calibri" w:hAnsi="Arial"/>
          <w:sz w:val="22"/>
          <w:szCs w:val="22"/>
        </w:rPr>
      </w:pPr>
      <w:r>
        <w:rPr>
          <w:rFonts w:ascii="Arial" w:eastAsia="Calibri" w:hAnsi="Arial"/>
          <w:sz w:val="22"/>
          <w:szCs w:val="22"/>
        </w:rPr>
        <w:t>Insert:</w:t>
      </w:r>
      <w:r>
        <w:rPr>
          <w:rFonts w:ascii="Arial" w:eastAsia="Calibri" w:hAnsi="Arial"/>
          <w:sz w:val="22"/>
          <w:szCs w:val="22"/>
        </w:rPr>
        <w:tab/>
        <w:t xml:space="preserve">    New paragraph </w:t>
      </w:r>
    </w:p>
    <w:p w14:paraId="4FF9C410" w14:textId="77777777" w:rsidR="00EB6DE3" w:rsidRDefault="00EB6DE3" w:rsidP="00833EFA">
      <w:pPr>
        <w:spacing w:line="259" w:lineRule="auto"/>
        <w:ind w:left="1440"/>
        <w:jc w:val="both"/>
        <w:rPr>
          <w:rFonts w:ascii="Arial" w:eastAsia="Calibri" w:hAnsi="Arial"/>
          <w:sz w:val="22"/>
          <w:szCs w:val="22"/>
        </w:rPr>
      </w:pPr>
      <w:r>
        <w:rPr>
          <w:rFonts w:ascii="Arial" w:eastAsia="Calibri" w:hAnsi="Arial"/>
          <w:sz w:val="22"/>
          <w:szCs w:val="22"/>
        </w:rPr>
        <w:t xml:space="preserve"> </w:t>
      </w:r>
    </w:p>
    <w:p w14:paraId="3BE36E42" w14:textId="7DE87C50" w:rsidR="00EB6DE3" w:rsidRDefault="00EB6DE3" w:rsidP="00833EFA">
      <w:pPr>
        <w:spacing w:line="259" w:lineRule="auto"/>
        <w:jc w:val="both"/>
        <w:rPr>
          <w:rFonts w:ascii="Arial" w:eastAsia="Calibri" w:hAnsi="Arial"/>
          <w:sz w:val="22"/>
          <w:szCs w:val="22"/>
        </w:rPr>
      </w:pPr>
      <w:r w:rsidRPr="00733B1E">
        <w:rPr>
          <w:rFonts w:ascii="Arial" w:eastAsia="Calibri" w:hAnsi="Arial"/>
          <w:color w:val="0000FF"/>
          <w:sz w:val="22"/>
          <w:szCs w:val="22"/>
        </w:rPr>
        <w:t>7</w:t>
      </w:r>
      <w:r>
        <w:rPr>
          <w:rFonts w:ascii="Arial" w:eastAsia="Calibri" w:hAnsi="Arial"/>
          <w:color w:val="0000FF"/>
          <w:sz w:val="22"/>
          <w:szCs w:val="22"/>
        </w:rPr>
        <w:t>4</w:t>
      </w:r>
      <w:r w:rsidRPr="00733B1E">
        <w:rPr>
          <w:rFonts w:ascii="Arial" w:eastAsia="Calibri" w:hAnsi="Arial"/>
          <w:color w:val="0000FF"/>
          <w:sz w:val="22"/>
          <w:szCs w:val="22"/>
        </w:rPr>
        <w:t>.       Should the Society not be re-established during the period it is in abeyance, the Trustees shall convene a meeting of former members</w:t>
      </w:r>
      <w:r w:rsidR="00833EFA">
        <w:rPr>
          <w:rFonts w:ascii="Arial" w:eastAsia="Calibri" w:hAnsi="Arial"/>
          <w:color w:val="0000FF"/>
          <w:sz w:val="22"/>
          <w:szCs w:val="22"/>
        </w:rPr>
        <w:t xml:space="preserve">, </w:t>
      </w:r>
      <w:r w:rsidRPr="00733B1E">
        <w:rPr>
          <w:rFonts w:ascii="Arial" w:eastAsia="Calibri" w:hAnsi="Arial"/>
          <w:color w:val="0000FF"/>
          <w:sz w:val="22"/>
          <w:szCs w:val="22"/>
        </w:rPr>
        <w:t>by press notice or other means, to determine the disposal of the assets, including funds, of the Society and, also, what is to be done with the Minutes and other Records of the Society</w:t>
      </w:r>
      <w:r>
        <w:rPr>
          <w:rFonts w:ascii="Arial" w:eastAsia="Calibri" w:hAnsi="Arial"/>
          <w:sz w:val="22"/>
          <w:szCs w:val="22"/>
        </w:rPr>
        <w:t>.</w:t>
      </w:r>
    </w:p>
    <w:p w14:paraId="1F09A8A7" w14:textId="77777777" w:rsidR="00EB6DE3" w:rsidRDefault="00EB6DE3" w:rsidP="00833EFA">
      <w:pPr>
        <w:spacing w:line="259" w:lineRule="auto"/>
        <w:ind w:left="1440"/>
        <w:jc w:val="both"/>
        <w:rPr>
          <w:rFonts w:ascii="Arial" w:eastAsia="Calibri" w:hAnsi="Arial"/>
          <w:sz w:val="22"/>
          <w:szCs w:val="22"/>
        </w:rPr>
      </w:pPr>
    </w:p>
    <w:p w14:paraId="5097DDDE" w14:textId="77777777" w:rsidR="00EB6DE3" w:rsidRPr="00AD7782" w:rsidRDefault="00EB6DE3" w:rsidP="00833EFA">
      <w:pPr>
        <w:spacing w:line="259" w:lineRule="auto"/>
        <w:jc w:val="both"/>
        <w:rPr>
          <w:rFonts w:ascii="Arial" w:eastAsia="Calibri" w:hAnsi="Arial"/>
          <w:b/>
          <w:bCs/>
          <w:sz w:val="22"/>
          <w:szCs w:val="22"/>
        </w:rPr>
      </w:pPr>
      <w:r w:rsidRPr="00AD7782">
        <w:rPr>
          <w:rFonts w:ascii="Arial" w:eastAsia="Calibri" w:hAnsi="Arial"/>
          <w:b/>
          <w:bCs/>
          <w:sz w:val="22"/>
          <w:szCs w:val="22"/>
        </w:rPr>
        <w:t>Data Protection and Cyber Security</w:t>
      </w:r>
    </w:p>
    <w:p w14:paraId="6D276743" w14:textId="77777777" w:rsidR="00EB6DE3" w:rsidRDefault="00EB6DE3" w:rsidP="00833EFA">
      <w:pPr>
        <w:spacing w:line="259" w:lineRule="auto"/>
        <w:ind w:left="1440"/>
        <w:jc w:val="both"/>
        <w:rPr>
          <w:rFonts w:ascii="Arial" w:eastAsia="Calibri" w:hAnsi="Arial"/>
          <w:sz w:val="22"/>
          <w:szCs w:val="22"/>
        </w:rPr>
      </w:pPr>
    </w:p>
    <w:p w14:paraId="1BB15879" w14:textId="77777777" w:rsidR="00EB6DE3" w:rsidRDefault="00EB6DE3" w:rsidP="00833EFA">
      <w:pPr>
        <w:spacing w:line="259" w:lineRule="auto"/>
        <w:jc w:val="both"/>
        <w:rPr>
          <w:rFonts w:ascii="Arial" w:eastAsia="Calibri" w:hAnsi="Arial"/>
          <w:sz w:val="22"/>
          <w:szCs w:val="22"/>
        </w:rPr>
      </w:pPr>
      <w:r>
        <w:rPr>
          <w:rFonts w:ascii="Arial" w:eastAsia="Calibri" w:hAnsi="Arial"/>
          <w:sz w:val="22"/>
          <w:szCs w:val="22"/>
        </w:rPr>
        <w:t>Amend heading to `</w:t>
      </w:r>
      <w:r w:rsidRPr="007A632C">
        <w:rPr>
          <w:rFonts w:ascii="Arial" w:eastAsia="Calibri" w:hAnsi="Arial"/>
          <w:color w:val="0000FF"/>
          <w:sz w:val="22"/>
          <w:szCs w:val="22"/>
        </w:rPr>
        <w:t>DATA PROTECTION to DATA PROTECTION AND CYBER SECURITY</w:t>
      </w:r>
    </w:p>
    <w:p w14:paraId="7D9BD96B" w14:textId="77777777" w:rsidR="00EB6DE3" w:rsidRDefault="00EB6DE3" w:rsidP="00833EFA">
      <w:pPr>
        <w:spacing w:line="259" w:lineRule="auto"/>
        <w:ind w:left="1440"/>
        <w:jc w:val="both"/>
        <w:rPr>
          <w:rFonts w:ascii="Arial" w:eastAsia="Calibri" w:hAnsi="Arial"/>
          <w:sz w:val="22"/>
          <w:szCs w:val="22"/>
        </w:rPr>
      </w:pPr>
    </w:p>
    <w:p w14:paraId="5EF0D84D" w14:textId="77777777" w:rsidR="00EB6DE3" w:rsidRDefault="00EB6DE3" w:rsidP="00833EFA">
      <w:pPr>
        <w:numPr>
          <w:ilvl w:val="0"/>
          <w:numId w:val="9"/>
        </w:numPr>
        <w:spacing w:line="259" w:lineRule="auto"/>
        <w:jc w:val="both"/>
        <w:rPr>
          <w:rFonts w:ascii="Arial" w:eastAsia="Calibri" w:hAnsi="Arial"/>
          <w:sz w:val="22"/>
          <w:szCs w:val="22"/>
        </w:rPr>
      </w:pPr>
      <w:r>
        <w:rPr>
          <w:rFonts w:ascii="Arial" w:eastAsia="Calibri" w:hAnsi="Arial"/>
          <w:sz w:val="22"/>
          <w:szCs w:val="22"/>
        </w:rPr>
        <w:t>Delete:    Paragraph 65</w:t>
      </w:r>
    </w:p>
    <w:p w14:paraId="18EBD6F4" w14:textId="77777777" w:rsidR="00EB6DE3" w:rsidRDefault="00EB6DE3" w:rsidP="00833EFA">
      <w:pPr>
        <w:numPr>
          <w:ilvl w:val="0"/>
          <w:numId w:val="9"/>
        </w:numPr>
        <w:spacing w:line="259" w:lineRule="auto"/>
        <w:jc w:val="both"/>
        <w:rPr>
          <w:rFonts w:ascii="Arial" w:eastAsia="Calibri" w:hAnsi="Arial"/>
          <w:sz w:val="22"/>
          <w:szCs w:val="22"/>
        </w:rPr>
      </w:pPr>
      <w:r>
        <w:rPr>
          <w:rFonts w:ascii="Arial" w:eastAsia="Calibri" w:hAnsi="Arial"/>
          <w:sz w:val="22"/>
          <w:szCs w:val="22"/>
        </w:rPr>
        <w:t>Insert new paragraphs below and renumber the remaining paragraphs</w:t>
      </w:r>
    </w:p>
    <w:p w14:paraId="2AA21E24" w14:textId="77777777" w:rsidR="00EB6DE3" w:rsidRDefault="00EB6DE3" w:rsidP="00833EFA">
      <w:pPr>
        <w:spacing w:line="259" w:lineRule="auto"/>
        <w:ind w:left="1440"/>
        <w:jc w:val="both"/>
        <w:rPr>
          <w:rFonts w:ascii="Arial" w:eastAsia="Calibri" w:hAnsi="Arial"/>
          <w:sz w:val="22"/>
          <w:szCs w:val="22"/>
        </w:rPr>
      </w:pPr>
    </w:p>
    <w:p w14:paraId="286B1A34" w14:textId="77777777" w:rsidR="00EB6DE3" w:rsidRPr="007A632C" w:rsidRDefault="00EB6DE3" w:rsidP="00833EFA">
      <w:pPr>
        <w:spacing w:line="259" w:lineRule="auto"/>
        <w:jc w:val="both"/>
        <w:rPr>
          <w:rFonts w:ascii="Arial" w:eastAsia="Calibri" w:hAnsi="Arial"/>
          <w:color w:val="0000FF"/>
          <w:sz w:val="22"/>
          <w:szCs w:val="22"/>
        </w:rPr>
      </w:pPr>
      <w:r w:rsidRPr="007A632C">
        <w:rPr>
          <w:rFonts w:ascii="Arial" w:eastAsia="Calibri" w:hAnsi="Arial"/>
          <w:color w:val="0000FF"/>
          <w:sz w:val="22"/>
          <w:szCs w:val="22"/>
        </w:rPr>
        <w:t>65.     The Society shall comply with the information protection and cyber security requirements of General Data Protection Rules (GDPR) where they apply to the Society.</w:t>
      </w:r>
    </w:p>
    <w:p w14:paraId="2FD90F8A" w14:textId="77777777" w:rsidR="00EB6DE3" w:rsidRPr="007A632C" w:rsidRDefault="00EB6DE3" w:rsidP="00833EFA">
      <w:pPr>
        <w:spacing w:line="259" w:lineRule="auto"/>
        <w:ind w:left="1440"/>
        <w:jc w:val="both"/>
        <w:rPr>
          <w:rFonts w:ascii="Arial" w:eastAsia="Calibri" w:hAnsi="Arial"/>
          <w:color w:val="0000FF"/>
          <w:sz w:val="22"/>
          <w:szCs w:val="22"/>
        </w:rPr>
      </w:pPr>
    </w:p>
    <w:p w14:paraId="3535E206" w14:textId="77777777" w:rsidR="00EB6DE3" w:rsidRPr="007A632C" w:rsidRDefault="00EB6DE3" w:rsidP="00833EFA">
      <w:pPr>
        <w:spacing w:line="259" w:lineRule="auto"/>
        <w:jc w:val="both"/>
        <w:rPr>
          <w:rFonts w:ascii="Arial" w:eastAsia="Calibri" w:hAnsi="Arial"/>
          <w:color w:val="0000FF"/>
          <w:sz w:val="22"/>
          <w:szCs w:val="22"/>
        </w:rPr>
      </w:pPr>
      <w:r w:rsidRPr="007A632C">
        <w:rPr>
          <w:rFonts w:ascii="Arial" w:eastAsia="Calibri" w:hAnsi="Arial"/>
          <w:color w:val="0000FF"/>
          <w:sz w:val="22"/>
          <w:szCs w:val="22"/>
        </w:rPr>
        <w:t>66.     The Committee shall appoint a Security Manager, who may be a committee member, a supporting committee member, but not an Officer of the Society.</w:t>
      </w:r>
    </w:p>
    <w:p w14:paraId="6F2CBF31" w14:textId="77777777" w:rsidR="00EB6DE3" w:rsidRPr="007A632C" w:rsidRDefault="00EB6DE3" w:rsidP="00833EFA">
      <w:pPr>
        <w:spacing w:line="259" w:lineRule="auto"/>
        <w:ind w:left="1440"/>
        <w:jc w:val="both"/>
        <w:rPr>
          <w:rFonts w:ascii="Arial" w:eastAsia="Calibri" w:hAnsi="Arial"/>
          <w:color w:val="0000FF"/>
          <w:sz w:val="22"/>
          <w:szCs w:val="22"/>
        </w:rPr>
      </w:pPr>
    </w:p>
    <w:p w14:paraId="22AFB1CA" w14:textId="77777777" w:rsidR="00EB6DE3" w:rsidRPr="007A632C" w:rsidRDefault="00EB6DE3" w:rsidP="00833EFA">
      <w:pPr>
        <w:spacing w:line="259" w:lineRule="auto"/>
        <w:jc w:val="both"/>
        <w:rPr>
          <w:rFonts w:ascii="Arial" w:eastAsia="Calibri" w:hAnsi="Arial"/>
          <w:color w:val="0000FF"/>
          <w:sz w:val="22"/>
          <w:szCs w:val="22"/>
        </w:rPr>
      </w:pPr>
      <w:r w:rsidRPr="007A632C">
        <w:rPr>
          <w:rFonts w:ascii="Arial" w:eastAsia="Calibri" w:hAnsi="Arial"/>
          <w:color w:val="0000FF"/>
          <w:sz w:val="22"/>
          <w:szCs w:val="22"/>
        </w:rPr>
        <w:t>67.     The Society shall maintain a Security Policy document.</w:t>
      </w:r>
    </w:p>
    <w:p w14:paraId="6D70B5FC" w14:textId="494456F1" w:rsidR="001F3B2C" w:rsidRDefault="001F3B2C" w:rsidP="00001249">
      <w:pPr>
        <w:spacing w:line="259" w:lineRule="auto"/>
        <w:rPr>
          <w:rFonts w:ascii="Arial" w:eastAsia="Calibri" w:hAnsi="Arial"/>
          <w:sz w:val="24"/>
          <w:szCs w:val="24"/>
        </w:rPr>
      </w:pPr>
    </w:p>
    <w:p w14:paraId="5BB1133A" w14:textId="40E0B85E" w:rsidR="00262EF3" w:rsidRPr="00262EF3" w:rsidRDefault="00262EF3" w:rsidP="001A0810">
      <w:pPr>
        <w:spacing w:line="259" w:lineRule="auto"/>
        <w:rPr>
          <w:rFonts w:ascii="Calibri" w:hAnsi="Calibri"/>
          <w:sz w:val="22"/>
          <w:szCs w:val="22"/>
          <w:lang w:eastAsia="en-GB"/>
        </w:rPr>
      </w:pPr>
    </w:p>
    <w:p w14:paraId="261E9B3C" w14:textId="77777777" w:rsidR="00262EF3" w:rsidRPr="006D76AF" w:rsidRDefault="00262EF3" w:rsidP="00001249">
      <w:pPr>
        <w:spacing w:line="259" w:lineRule="auto"/>
        <w:rPr>
          <w:rFonts w:ascii="Arial" w:eastAsia="Calibri" w:hAnsi="Arial"/>
          <w:sz w:val="24"/>
          <w:szCs w:val="24"/>
        </w:rPr>
      </w:pPr>
    </w:p>
    <w:sectPr w:rsidR="00262EF3" w:rsidRPr="006D76AF" w:rsidSect="007C6B23">
      <w:footerReference w:type="default" r:id="rId11"/>
      <w:pgSz w:w="11906" w:h="16838"/>
      <w:pgMar w:top="720" w:right="720" w:bottom="720" w:left="72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2C980" w14:textId="77777777" w:rsidR="00237C81" w:rsidRDefault="00237C81" w:rsidP="006643E2">
      <w:r>
        <w:separator/>
      </w:r>
    </w:p>
  </w:endnote>
  <w:endnote w:type="continuationSeparator" w:id="0">
    <w:p w14:paraId="5A56551C" w14:textId="77777777" w:rsidR="00237C81" w:rsidRDefault="00237C81" w:rsidP="0066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235D" w14:textId="7E8D310E" w:rsidR="006643E2" w:rsidRDefault="006643E2">
    <w:pPr>
      <w:pStyle w:val="Footer"/>
    </w:pPr>
    <w:r>
      <w:t>[Type here]</w:t>
    </w:r>
  </w:p>
  <w:p w14:paraId="5D8B9FE0" w14:textId="5B869869" w:rsidR="006643E2" w:rsidRDefault="006643E2" w:rsidP="00EA5E9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3A39C" w14:textId="77777777" w:rsidR="00237C81" w:rsidRDefault="00237C81" w:rsidP="006643E2">
      <w:r>
        <w:separator/>
      </w:r>
    </w:p>
  </w:footnote>
  <w:footnote w:type="continuationSeparator" w:id="0">
    <w:p w14:paraId="01BA55BC" w14:textId="77777777" w:rsidR="00237C81" w:rsidRDefault="00237C81" w:rsidP="00664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61C1"/>
    <w:multiLevelType w:val="hybridMultilevel"/>
    <w:tmpl w:val="03A63B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40EE2"/>
    <w:multiLevelType w:val="hybridMultilevel"/>
    <w:tmpl w:val="415A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36DB2"/>
    <w:multiLevelType w:val="hybridMultilevel"/>
    <w:tmpl w:val="FB6ABAB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249B024A"/>
    <w:multiLevelType w:val="hybridMultilevel"/>
    <w:tmpl w:val="B060FCD8"/>
    <w:lvl w:ilvl="0" w:tplc="80A81D68">
      <w:start w:val="1"/>
      <w:numFmt w:val="decimal"/>
      <w:lvlText w:val="%1."/>
      <w:lvlJc w:val="left"/>
      <w:pPr>
        <w:tabs>
          <w:tab w:val="num" w:pos="1080"/>
        </w:tabs>
        <w:ind w:left="1080" w:hanging="720"/>
      </w:pPr>
      <w:rPr>
        <w:rFonts w:hint="default"/>
      </w:rPr>
    </w:lvl>
    <w:lvl w:ilvl="1" w:tplc="6AD003EC">
      <w:numFmt w:val="none"/>
      <w:lvlText w:val=""/>
      <w:lvlJc w:val="left"/>
      <w:pPr>
        <w:tabs>
          <w:tab w:val="num" w:pos="360"/>
        </w:tabs>
      </w:pPr>
    </w:lvl>
    <w:lvl w:ilvl="2" w:tplc="B5D4075E">
      <w:numFmt w:val="none"/>
      <w:lvlText w:val=""/>
      <w:lvlJc w:val="left"/>
      <w:pPr>
        <w:tabs>
          <w:tab w:val="num" w:pos="360"/>
        </w:tabs>
      </w:pPr>
    </w:lvl>
    <w:lvl w:ilvl="3" w:tplc="EFC4D0F6">
      <w:numFmt w:val="none"/>
      <w:lvlText w:val=""/>
      <w:lvlJc w:val="left"/>
      <w:pPr>
        <w:tabs>
          <w:tab w:val="num" w:pos="360"/>
        </w:tabs>
      </w:pPr>
    </w:lvl>
    <w:lvl w:ilvl="4" w:tplc="09E62C38">
      <w:numFmt w:val="none"/>
      <w:lvlText w:val=""/>
      <w:lvlJc w:val="left"/>
      <w:pPr>
        <w:tabs>
          <w:tab w:val="num" w:pos="360"/>
        </w:tabs>
      </w:pPr>
    </w:lvl>
    <w:lvl w:ilvl="5" w:tplc="D34CC5D6">
      <w:numFmt w:val="none"/>
      <w:lvlText w:val=""/>
      <w:lvlJc w:val="left"/>
      <w:pPr>
        <w:tabs>
          <w:tab w:val="num" w:pos="360"/>
        </w:tabs>
      </w:pPr>
    </w:lvl>
    <w:lvl w:ilvl="6" w:tplc="52DC5A6E">
      <w:numFmt w:val="none"/>
      <w:lvlText w:val=""/>
      <w:lvlJc w:val="left"/>
      <w:pPr>
        <w:tabs>
          <w:tab w:val="num" w:pos="360"/>
        </w:tabs>
      </w:pPr>
    </w:lvl>
    <w:lvl w:ilvl="7" w:tplc="C81E9E34">
      <w:numFmt w:val="none"/>
      <w:lvlText w:val=""/>
      <w:lvlJc w:val="left"/>
      <w:pPr>
        <w:tabs>
          <w:tab w:val="num" w:pos="360"/>
        </w:tabs>
      </w:pPr>
    </w:lvl>
    <w:lvl w:ilvl="8" w:tplc="DFBCE144">
      <w:numFmt w:val="none"/>
      <w:lvlText w:val=""/>
      <w:lvlJc w:val="left"/>
      <w:pPr>
        <w:tabs>
          <w:tab w:val="num" w:pos="360"/>
        </w:tabs>
      </w:pPr>
    </w:lvl>
  </w:abstractNum>
  <w:abstractNum w:abstractNumId="4" w15:restartNumberingAfterBreak="0">
    <w:nsid w:val="321D4E71"/>
    <w:multiLevelType w:val="hybridMultilevel"/>
    <w:tmpl w:val="D89A1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5F7754"/>
    <w:multiLevelType w:val="hybridMultilevel"/>
    <w:tmpl w:val="4C90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68368C"/>
    <w:multiLevelType w:val="hybridMultilevel"/>
    <w:tmpl w:val="B074DE16"/>
    <w:lvl w:ilvl="0" w:tplc="00A6371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3A1C7E77"/>
    <w:multiLevelType w:val="hybridMultilevel"/>
    <w:tmpl w:val="E63AD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7223ED"/>
    <w:multiLevelType w:val="hybridMultilevel"/>
    <w:tmpl w:val="E614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9C5046"/>
    <w:multiLevelType w:val="hybridMultilevel"/>
    <w:tmpl w:val="851A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CA386D"/>
    <w:multiLevelType w:val="hybridMultilevel"/>
    <w:tmpl w:val="210AF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2B5706"/>
    <w:multiLevelType w:val="hybridMultilevel"/>
    <w:tmpl w:val="DB141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3915674">
    <w:abstractNumId w:val="3"/>
  </w:num>
  <w:num w:numId="2" w16cid:durableId="468211171">
    <w:abstractNumId w:val="0"/>
  </w:num>
  <w:num w:numId="3" w16cid:durableId="1122505226">
    <w:abstractNumId w:val="5"/>
  </w:num>
  <w:num w:numId="4" w16cid:durableId="1980261784">
    <w:abstractNumId w:val="4"/>
  </w:num>
  <w:num w:numId="5" w16cid:durableId="1101880684">
    <w:abstractNumId w:val="11"/>
  </w:num>
  <w:num w:numId="6" w16cid:durableId="18045958">
    <w:abstractNumId w:val="10"/>
  </w:num>
  <w:num w:numId="7" w16cid:durableId="968584556">
    <w:abstractNumId w:val="9"/>
  </w:num>
  <w:num w:numId="8" w16cid:durableId="2084451183">
    <w:abstractNumId w:val="8"/>
  </w:num>
  <w:num w:numId="9" w16cid:durableId="842427899">
    <w:abstractNumId w:val="1"/>
  </w:num>
  <w:num w:numId="10" w16cid:durableId="56559150">
    <w:abstractNumId w:val="7"/>
  </w:num>
  <w:num w:numId="11" w16cid:durableId="1295133328">
    <w:abstractNumId w:val="2"/>
  </w:num>
  <w:num w:numId="12" w16cid:durableId="7068357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0864"/>
    <w:rsid w:val="0000032F"/>
    <w:rsid w:val="00001249"/>
    <w:rsid w:val="00001E77"/>
    <w:rsid w:val="0001306F"/>
    <w:rsid w:val="00013C67"/>
    <w:rsid w:val="00014953"/>
    <w:rsid w:val="00017594"/>
    <w:rsid w:val="00017F9F"/>
    <w:rsid w:val="00033B57"/>
    <w:rsid w:val="000557A4"/>
    <w:rsid w:val="00057A45"/>
    <w:rsid w:val="00061EDF"/>
    <w:rsid w:val="0006216E"/>
    <w:rsid w:val="000650B0"/>
    <w:rsid w:val="00066AC2"/>
    <w:rsid w:val="000679A1"/>
    <w:rsid w:val="00070E4C"/>
    <w:rsid w:val="00071A1A"/>
    <w:rsid w:val="000766E1"/>
    <w:rsid w:val="000772F4"/>
    <w:rsid w:val="00082B78"/>
    <w:rsid w:val="000859BE"/>
    <w:rsid w:val="00091524"/>
    <w:rsid w:val="000938BB"/>
    <w:rsid w:val="000A1BD5"/>
    <w:rsid w:val="000B0EE9"/>
    <w:rsid w:val="000B321A"/>
    <w:rsid w:val="000B4062"/>
    <w:rsid w:val="000C614F"/>
    <w:rsid w:val="000C630B"/>
    <w:rsid w:val="000D187E"/>
    <w:rsid w:val="000D2F78"/>
    <w:rsid w:val="000D64C5"/>
    <w:rsid w:val="000E22A0"/>
    <w:rsid w:val="000E25B4"/>
    <w:rsid w:val="000E2A37"/>
    <w:rsid w:val="00102639"/>
    <w:rsid w:val="00104DC7"/>
    <w:rsid w:val="00105F45"/>
    <w:rsid w:val="00115BCB"/>
    <w:rsid w:val="001230DB"/>
    <w:rsid w:val="00125767"/>
    <w:rsid w:val="00130A7A"/>
    <w:rsid w:val="00133CF3"/>
    <w:rsid w:val="00136B88"/>
    <w:rsid w:val="00147626"/>
    <w:rsid w:val="00147AAC"/>
    <w:rsid w:val="00150892"/>
    <w:rsid w:val="001525A2"/>
    <w:rsid w:val="0016255F"/>
    <w:rsid w:val="00166A8B"/>
    <w:rsid w:val="001815B4"/>
    <w:rsid w:val="00190342"/>
    <w:rsid w:val="001A0810"/>
    <w:rsid w:val="001A5559"/>
    <w:rsid w:val="001B0585"/>
    <w:rsid w:val="001B22F2"/>
    <w:rsid w:val="001B45B1"/>
    <w:rsid w:val="001C0E5C"/>
    <w:rsid w:val="001C2F3E"/>
    <w:rsid w:val="001C46C0"/>
    <w:rsid w:val="001C6B97"/>
    <w:rsid w:val="001D0319"/>
    <w:rsid w:val="001D1BD6"/>
    <w:rsid w:val="001D3531"/>
    <w:rsid w:val="001E07DB"/>
    <w:rsid w:val="001E19B5"/>
    <w:rsid w:val="001F3B2C"/>
    <w:rsid w:val="00204972"/>
    <w:rsid w:val="00204C8E"/>
    <w:rsid w:val="00227A83"/>
    <w:rsid w:val="00230F4F"/>
    <w:rsid w:val="0023561B"/>
    <w:rsid w:val="0023573C"/>
    <w:rsid w:val="00237C81"/>
    <w:rsid w:val="0024030B"/>
    <w:rsid w:val="002429F3"/>
    <w:rsid w:val="00242A8E"/>
    <w:rsid w:val="00242DED"/>
    <w:rsid w:val="002432F3"/>
    <w:rsid w:val="00245F16"/>
    <w:rsid w:val="002474A5"/>
    <w:rsid w:val="00247A37"/>
    <w:rsid w:val="00257EBE"/>
    <w:rsid w:val="00262EF3"/>
    <w:rsid w:val="0026444C"/>
    <w:rsid w:val="00271C81"/>
    <w:rsid w:val="00275F2D"/>
    <w:rsid w:val="00282B4F"/>
    <w:rsid w:val="00283D56"/>
    <w:rsid w:val="00284FC0"/>
    <w:rsid w:val="002908D9"/>
    <w:rsid w:val="00294B71"/>
    <w:rsid w:val="00295806"/>
    <w:rsid w:val="002A394D"/>
    <w:rsid w:val="002A6512"/>
    <w:rsid w:val="002B0A49"/>
    <w:rsid w:val="002B268F"/>
    <w:rsid w:val="002B3CF2"/>
    <w:rsid w:val="002B4F1A"/>
    <w:rsid w:val="002B6A13"/>
    <w:rsid w:val="002B6FBF"/>
    <w:rsid w:val="002C5D87"/>
    <w:rsid w:val="002D3CEF"/>
    <w:rsid w:val="002E2D5F"/>
    <w:rsid w:val="002E4648"/>
    <w:rsid w:val="002E6D47"/>
    <w:rsid w:val="003010A9"/>
    <w:rsid w:val="00302802"/>
    <w:rsid w:val="003079A0"/>
    <w:rsid w:val="00307F18"/>
    <w:rsid w:val="00313F0C"/>
    <w:rsid w:val="003240F0"/>
    <w:rsid w:val="00325008"/>
    <w:rsid w:val="00330479"/>
    <w:rsid w:val="00331535"/>
    <w:rsid w:val="003324B2"/>
    <w:rsid w:val="00335FB7"/>
    <w:rsid w:val="00340D56"/>
    <w:rsid w:val="00341326"/>
    <w:rsid w:val="003423F5"/>
    <w:rsid w:val="00345CA8"/>
    <w:rsid w:val="00346A61"/>
    <w:rsid w:val="00355FC7"/>
    <w:rsid w:val="00361AD8"/>
    <w:rsid w:val="003703EC"/>
    <w:rsid w:val="00371E3B"/>
    <w:rsid w:val="00376B2C"/>
    <w:rsid w:val="00380492"/>
    <w:rsid w:val="0038359E"/>
    <w:rsid w:val="00383CC8"/>
    <w:rsid w:val="003852BD"/>
    <w:rsid w:val="003A2F5E"/>
    <w:rsid w:val="003B26C9"/>
    <w:rsid w:val="003B49B1"/>
    <w:rsid w:val="003B6006"/>
    <w:rsid w:val="003B6439"/>
    <w:rsid w:val="003B6D02"/>
    <w:rsid w:val="003D23E7"/>
    <w:rsid w:val="003D3813"/>
    <w:rsid w:val="003D5EDE"/>
    <w:rsid w:val="003D6179"/>
    <w:rsid w:val="003E149E"/>
    <w:rsid w:val="003E1906"/>
    <w:rsid w:val="003E29E9"/>
    <w:rsid w:val="003E3619"/>
    <w:rsid w:val="003E36AF"/>
    <w:rsid w:val="003F0DC4"/>
    <w:rsid w:val="003F25F4"/>
    <w:rsid w:val="003F5EAA"/>
    <w:rsid w:val="00404900"/>
    <w:rsid w:val="00406704"/>
    <w:rsid w:val="00410A9A"/>
    <w:rsid w:val="00420F24"/>
    <w:rsid w:val="00422B20"/>
    <w:rsid w:val="0042381E"/>
    <w:rsid w:val="00424154"/>
    <w:rsid w:val="00424604"/>
    <w:rsid w:val="00425885"/>
    <w:rsid w:val="00436B77"/>
    <w:rsid w:val="00437295"/>
    <w:rsid w:val="004423F8"/>
    <w:rsid w:val="00442FC4"/>
    <w:rsid w:val="00445D27"/>
    <w:rsid w:val="00447EE7"/>
    <w:rsid w:val="00454DD2"/>
    <w:rsid w:val="0045577E"/>
    <w:rsid w:val="00473C12"/>
    <w:rsid w:val="00476468"/>
    <w:rsid w:val="004806C2"/>
    <w:rsid w:val="004822DD"/>
    <w:rsid w:val="00483F57"/>
    <w:rsid w:val="00484865"/>
    <w:rsid w:val="00484B17"/>
    <w:rsid w:val="00497308"/>
    <w:rsid w:val="00497871"/>
    <w:rsid w:val="004A2835"/>
    <w:rsid w:val="004A5A94"/>
    <w:rsid w:val="004B7B6A"/>
    <w:rsid w:val="004C566E"/>
    <w:rsid w:val="004C62B0"/>
    <w:rsid w:val="004C68EA"/>
    <w:rsid w:val="004D4BB2"/>
    <w:rsid w:val="004E1570"/>
    <w:rsid w:val="004F2DCE"/>
    <w:rsid w:val="004F7BAF"/>
    <w:rsid w:val="005000F3"/>
    <w:rsid w:val="005108E3"/>
    <w:rsid w:val="00524E58"/>
    <w:rsid w:val="005312E7"/>
    <w:rsid w:val="00546A40"/>
    <w:rsid w:val="0055603C"/>
    <w:rsid w:val="005622E9"/>
    <w:rsid w:val="0057047F"/>
    <w:rsid w:val="00576AF7"/>
    <w:rsid w:val="005811E2"/>
    <w:rsid w:val="00582E95"/>
    <w:rsid w:val="0058702D"/>
    <w:rsid w:val="005941B6"/>
    <w:rsid w:val="005951CD"/>
    <w:rsid w:val="005A1073"/>
    <w:rsid w:val="005A2A26"/>
    <w:rsid w:val="005A5990"/>
    <w:rsid w:val="005C65F2"/>
    <w:rsid w:val="005D097F"/>
    <w:rsid w:val="005D2767"/>
    <w:rsid w:val="005D7218"/>
    <w:rsid w:val="005E78B7"/>
    <w:rsid w:val="005F0BAD"/>
    <w:rsid w:val="005F114D"/>
    <w:rsid w:val="005F56B7"/>
    <w:rsid w:val="00601E99"/>
    <w:rsid w:val="006030B2"/>
    <w:rsid w:val="00605F78"/>
    <w:rsid w:val="00616F6B"/>
    <w:rsid w:val="00617CEC"/>
    <w:rsid w:val="00621511"/>
    <w:rsid w:val="00621E01"/>
    <w:rsid w:val="00634E0E"/>
    <w:rsid w:val="00650787"/>
    <w:rsid w:val="00652283"/>
    <w:rsid w:val="00652290"/>
    <w:rsid w:val="0065600C"/>
    <w:rsid w:val="0066298D"/>
    <w:rsid w:val="00663E88"/>
    <w:rsid w:val="006643E2"/>
    <w:rsid w:val="00673057"/>
    <w:rsid w:val="00674520"/>
    <w:rsid w:val="00680D0E"/>
    <w:rsid w:val="00680DF3"/>
    <w:rsid w:val="00681684"/>
    <w:rsid w:val="00683BAE"/>
    <w:rsid w:val="006848B9"/>
    <w:rsid w:val="00691005"/>
    <w:rsid w:val="0069305F"/>
    <w:rsid w:val="006979DF"/>
    <w:rsid w:val="006A01BB"/>
    <w:rsid w:val="006A3896"/>
    <w:rsid w:val="006A3936"/>
    <w:rsid w:val="006A3B32"/>
    <w:rsid w:val="006A69F8"/>
    <w:rsid w:val="006B4458"/>
    <w:rsid w:val="006B7C45"/>
    <w:rsid w:val="006D260A"/>
    <w:rsid w:val="006D3E46"/>
    <w:rsid w:val="006D76AF"/>
    <w:rsid w:val="006E599C"/>
    <w:rsid w:val="00703F11"/>
    <w:rsid w:val="00713E75"/>
    <w:rsid w:val="00724CD3"/>
    <w:rsid w:val="00733235"/>
    <w:rsid w:val="00733B1E"/>
    <w:rsid w:val="00737AA4"/>
    <w:rsid w:val="00752071"/>
    <w:rsid w:val="00756966"/>
    <w:rsid w:val="0076268B"/>
    <w:rsid w:val="00762986"/>
    <w:rsid w:val="007646B9"/>
    <w:rsid w:val="00767AF9"/>
    <w:rsid w:val="00773839"/>
    <w:rsid w:val="00773B58"/>
    <w:rsid w:val="00773D2E"/>
    <w:rsid w:val="00776882"/>
    <w:rsid w:val="0079283B"/>
    <w:rsid w:val="00793682"/>
    <w:rsid w:val="007A11B9"/>
    <w:rsid w:val="007A1257"/>
    <w:rsid w:val="007A1617"/>
    <w:rsid w:val="007A1A5A"/>
    <w:rsid w:val="007A249F"/>
    <w:rsid w:val="007A632C"/>
    <w:rsid w:val="007A6DE8"/>
    <w:rsid w:val="007B2BB0"/>
    <w:rsid w:val="007B552A"/>
    <w:rsid w:val="007B562E"/>
    <w:rsid w:val="007B6B73"/>
    <w:rsid w:val="007C1F44"/>
    <w:rsid w:val="007C662A"/>
    <w:rsid w:val="007C6B23"/>
    <w:rsid w:val="007C7A3E"/>
    <w:rsid w:val="007E26ED"/>
    <w:rsid w:val="007E2E63"/>
    <w:rsid w:val="00807F7B"/>
    <w:rsid w:val="00816FB9"/>
    <w:rsid w:val="00830084"/>
    <w:rsid w:val="00830E1B"/>
    <w:rsid w:val="00831DBF"/>
    <w:rsid w:val="00833EFA"/>
    <w:rsid w:val="00835A30"/>
    <w:rsid w:val="0084165B"/>
    <w:rsid w:val="008533A4"/>
    <w:rsid w:val="008625B9"/>
    <w:rsid w:val="00877975"/>
    <w:rsid w:val="00890353"/>
    <w:rsid w:val="00892321"/>
    <w:rsid w:val="00893066"/>
    <w:rsid w:val="00893451"/>
    <w:rsid w:val="00893886"/>
    <w:rsid w:val="00896931"/>
    <w:rsid w:val="00897CB9"/>
    <w:rsid w:val="008A2752"/>
    <w:rsid w:val="008A2D20"/>
    <w:rsid w:val="008A30D5"/>
    <w:rsid w:val="008A59D7"/>
    <w:rsid w:val="008A761B"/>
    <w:rsid w:val="008B4167"/>
    <w:rsid w:val="008B5509"/>
    <w:rsid w:val="008B6F46"/>
    <w:rsid w:val="008D3BFC"/>
    <w:rsid w:val="008D49A6"/>
    <w:rsid w:val="008E13DF"/>
    <w:rsid w:val="008E3AED"/>
    <w:rsid w:val="008E5B50"/>
    <w:rsid w:val="008F0992"/>
    <w:rsid w:val="008F1508"/>
    <w:rsid w:val="00903B1D"/>
    <w:rsid w:val="0091102D"/>
    <w:rsid w:val="009126FF"/>
    <w:rsid w:val="00921BAC"/>
    <w:rsid w:val="009303ED"/>
    <w:rsid w:val="00934517"/>
    <w:rsid w:val="00940364"/>
    <w:rsid w:val="00947A84"/>
    <w:rsid w:val="009561D0"/>
    <w:rsid w:val="00957C9D"/>
    <w:rsid w:val="00964AAA"/>
    <w:rsid w:val="00965839"/>
    <w:rsid w:val="00965DE7"/>
    <w:rsid w:val="0097057A"/>
    <w:rsid w:val="00972339"/>
    <w:rsid w:val="00985D4A"/>
    <w:rsid w:val="00991B78"/>
    <w:rsid w:val="00995817"/>
    <w:rsid w:val="009A0745"/>
    <w:rsid w:val="009A776F"/>
    <w:rsid w:val="009B062A"/>
    <w:rsid w:val="009B3482"/>
    <w:rsid w:val="009B4F03"/>
    <w:rsid w:val="009B59C0"/>
    <w:rsid w:val="009C3F91"/>
    <w:rsid w:val="009C6AE7"/>
    <w:rsid w:val="009C6CD7"/>
    <w:rsid w:val="009D1817"/>
    <w:rsid w:val="009D7176"/>
    <w:rsid w:val="009E25DC"/>
    <w:rsid w:val="009E29A5"/>
    <w:rsid w:val="009E4F7F"/>
    <w:rsid w:val="009E6B53"/>
    <w:rsid w:val="009F3F0B"/>
    <w:rsid w:val="00A05FAF"/>
    <w:rsid w:val="00A17C75"/>
    <w:rsid w:val="00A30AF3"/>
    <w:rsid w:val="00A3598A"/>
    <w:rsid w:val="00A36FFA"/>
    <w:rsid w:val="00A37705"/>
    <w:rsid w:val="00A37881"/>
    <w:rsid w:val="00A418C5"/>
    <w:rsid w:val="00A42B0C"/>
    <w:rsid w:val="00A46C29"/>
    <w:rsid w:val="00A46E23"/>
    <w:rsid w:val="00A528C3"/>
    <w:rsid w:val="00A54048"/>
    <w:rsid w:val="00A62721"/>
    <w:rsid w:val="00A65E28"/>
    <w:rsid w:val="00A661FD"/>
    <w:rsid w:val="00A84A36"/>
    <w:rsid w:val="00A876DE"/>
    <w:rsid w:val="00A90B12"/>
    <w:rsid w:val="00A92EE2"/>
    <w:rsid w:val="00AA15CB"/>
    <w:rsid w:val="00AA47DB"/>
    <w:rsid w:val="00AB233A"/>
    <w:rsid w:val="00AC6035"/>
    <w:rsid w:val="00AD53B9"/>
    <w:rsid w:val="00AD7782"/>
    <w:rsid w:val="00AE777C"/>
    <w:rsid w:val="00AF1D8E"/>
    <w:rsid w:val="00AF20C2"/>
    <w:rsid w:val="00AF3A91"/>
    <w:rsid w:val="00AF4570"/>
    <w:rsid w:val="00B05D83"/>
    <w:rsid w:val="00B06A31"/>
    <w:rsid w:val="00B10AC6"/>
    <w:rsid w:val="00B319BA"/>
    <w:rsid w:val="00B32673"/>
    <w:rsid w:val="00B33958"/>
    <w:rsid w:val="00B36854"/>
    <w:rsid w:val="00B464B0"/>
    <w:rsid w:val="00B4745B"/>
    <w:rsid w:val="00B51A22"/>
    <w:rsid w:val="00B54BD0"/>
    <w:rsid w:val="00B56FFE"/>
    <w:rsid w:val="00B61A0B"/>
    <w:rsid w:val="00B70E9C"/>
    <w:rsid w:val="00B7308A"/>
    <w:rsid w:val="00B82FB4"/>
    <w:rsid w:val="00B86617"/>
    <w:rsid w:val="00B86B80"/>
    <w:rsid w:val="00B90864"/>
    <w:rsid w:val="00B91ABF"/>
    <w:rsid w:val="00B92354"/>
    <w:rsid w:val="00B92389"/>
    <w:rsid w:val="00B95D2D"/>
    <w:rsid w:val="00BA5115"/>
    <w:rsid w:val="00BA6273"/>
    <w:rsid w:val="00BA7C62"/>
    <w:rsid w:val="00BB0F52"/>
    <w:rsid w:val="00BB2EE5"/>
    <w:rsid w:val="00BB487A"/>
    <w:rsid w:val="00BC5E4E"/>
    <w:rsid w:val="00BC7DAA"/>
    <w:rsid w:val="00BD2111"/>
    <w:rsid w:val="00BD32A6"/>
    <w:rsid w:val="00BD391C"/>
    <w:rsid w:val="00BE1EF0"/>
    <w:rsid w:val="00BE1F6B"/>
    <w:rsid w:val="00BE619A"/>
    <w:rsid w:val="00BF1810"/>
    <w:rsid w:val="00BF1CC8"/>
    <w:rsid w:val="00C023A7"/>
    <w:rsid w:val="00C05762"/>
    <w:rsid w:val="00C0784A"/>
    <w:rsid w:val="00C10E28"/>
    <w:rsid w:val="00C12606"/>
    <w:rsid w:val="00C15223"/>
    <w:rsid w:val="00C218CA"/>
    <w:rsid w:val="00C31EC0"/>
    <w:rsid w:val="00C3543E"/>
    <w:rsid w:val="00C358AD"/>
    <w:rsid w:val="00C371E7"/>
    <w:rsid w:val="00C41AD5"/>
    <w:rsid w:val="00C4746F"/>
    <w:rsid w:val="00C604FD"/>
    <w:rsid w:val="00C618B6"/>
    <w:rsid w:val="00C63EB3"/>
    <w:rsid w:val="00C6545A"/>
    <w:rsid w:val="00C75CB5"/>
    <w:rsid w:val="00C803FA"/>
    <w:rsid w:val="00C8596B"/>
    <w:rsid w:val="00C86A2E"/>
    <w:rsid w:val="00C9019C"/>
    <w:rsid w:val="00C95638"/>
    <w:rsid w:val="00C95C30"/>
    <w:rsid w:val="00CB2A57"/>
    <w:rsid w:val="00CB49E4"/>
    <w:rsid w:val="00CD22BB"/>
    <w:rsid w:val="00CD2377"/>
    <w:rsid w:val="00CD3847"/>
    <w:rsid w:val="00CD5B9D"/>
    <w:rsid w:val="00CE25C1"/>
    <w:rsid w:val="00CE2C59"/>
    <w:rsid w:val="00CE5260"/>
    <w:rsid w:val="00CF0BE7"/>
    <w:rsid w:val="00CF1AD4"/>
    <w:rsid w:val="00CF4EF5"/>
    <w:rsid w:val="00CF74DA"/>
    <w:rsid w:val="00D1373C"/>
    <w:rsid w:val="00D2038D"/>
    <w:rsid w:val="00D20BE7"/>
    <w:rsid w:val="00D21900"/>
    <w:rsid w:val="00D22BAD"/>
    <w:rsid w:val="00D2343D"/>
    <w:rsid w:val="00D32D5C"/>
    <w:rsid w:val="00D33352"/>
    <w:rsid w:val="00D33678"/>
    <w:rsid w:val="00D33B81"/>
    <w:rsid w:val="00D33C5D"/>
    <w:rsid w:val="00D34BE5"/>
    <w:rsid w:val="00D452DA"/>
    <w:rsid w:val="00D45C58"/>
    <w:rsid w:val="00D51E0D"/>
    <w:rsid w:val="00D65382"/>
    <w:rsid w:val="00D65E59"/>
    <w:rsid w:val="00D80F6E"/>
    <w:rsid w:val="00D8269C"/>
    <w:rsid w:val="00D837A1"/>
    <w:rsid w:val="00D872BC"/>
    <w:rsid w:val="00D87B92"/>
    <w:rsid w:val="00D91B6B"/>
    <w:rsid w:val="00D97155"/>
    <w:rsid w:val="00D97FA6"/>
    <w:rsid w:val="00DA4061"/>
    <w:rsid w:val="00DA50CF"/>
    <w:rsid w:val="00DA5C23"/>
    <w:rsid w:val="00DA7BD3"/>
    <w:rsid w:val="00DB322A"/>
    <w:rsid w:val="00DB5E16"/>
    <w:rsid w:val="00DD1BC8"/>
    <w:rsid w:val="00DD5532"/>
    <w:rsid w:val="00DF235D"/>
    <w:rsid w:val="00DF6E27"/>
    <w:rsid w:val="00E076C5"/>
    <w:rsid w:val="00E103B8"/>
    <w:rsid w:val="00E104B9"/>
    <w:rsid w:val="00E133EA"/>
    <w:rsid w:val="00E16AA8"/>
    <w:rsid w:val="00E16E63"/>
    <w:rsid w:val="00E22322"/>
    <w:rsid w:val="00E308CB"/>
    <w:rsid w:val="00E4471A"/>
    <w:rsid w:val="00E53233"/>
    <w:rsid w:val="00E57100"/>
    <w:rsid w:val="00E67C25"/>
    <w:rsid w:val="00E710CB"/>
    <w:rsid w:val="00E74C02"/>
    <w:rsid w:val="00E97C9D"/>
    <w:rsid w:val="00EA5A2C"/>
    <w:rsid w:val="00EA5E9B"/>
    <w:rsid w:val="00EA6FC6"/>
    <w:rsid w:val="00EB3AD6"/>
    <w:rsid w:val="00EB6DE3"/>
    <w:rsid w:val="00EB7600"/>
    <w:rsid w:val="00EC3B72"/>
    <w:rsid w:val="00EC51C2"/>
    <w:rsid w:val="00EE293C"/>
    <w:rsid w:val="00EE2E52"/>
    <w:rsid w:val="00EF62AB"/>
    <w:rsid w:val="00EF712E"/>
    <w:rsid w:val="00F13FD2"/>
    <w:rsid w:val="00F1537A"/>
    <w:rsid w:val="00F210FE"/>
    <w:rsid w:val="00F26D22"/>
    <w:rsid w:val="00F276F0"/>
    <w:rsid w:val="00F305F2"/>
    <w:rsid w:val="00F31214"/>
    <w:rsid w:val="00F36EF4"/>
    <w:rsid w:val="00F474E7"/>
    <w:rsid w:val="00F50342"/>
    <w:rsid w:val="00F52151"/>
    <w:rsid w:val="00F55708"/>
    <w:rsid w:val="00F57923"/>
    <w:rsid w:val="00F57F03"/>
    <w:rsid w:val="00F6012A"/>
    <w:rsid w:val="00F60AA6"/>
    <w:rsid w:val="00F6209C"/>
    <w:rsid w:val="00F719C9"/>
    <w:rsid w:val="00F7216E"/>
    <w:rsid w:val="00F86478"/>
    <w:rsid w:val="00F93759"/>
    <w:rsid w:val="00F95B0F"/>
    <w:rsid w:val="00FA1FB2"/>
    <w:rsid w:val="00FA5905"/>
    <w:rsid w:val="00FA63C2"/>
    <w:rsid w:val="00FA643C"/>
    <w:rsid w:val="00FB4897"/>
    <w:rsid w:val="00FB54BA"/>
    <w:rsid w:val="00FB717C"/>
    <w:rsid w:val="00FC3738"/>
    <w:rsid w:val="00FC3B50"/>
    <w:rsid w:val="00FC6132"/>
    <w:rsid w:val="00FC6B65"/>
    <w:rsid w:val="00FD05E1"/>
    <w:rsid w:val="00FD5E8C"/>
    <w:rsid w:val="00FD784E"/>
    <w:rsid w:val="00FF0C4F"/>
    <w:rsid w:val="00FF2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49699BC5"/>
  <w15:chartTrackingRefBased/>
  <w15:docId w15:val="{FFF3572F-1DE8-4FF7-8584-B93E6856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B73"/>
    <w:rPr>
      <w:lang w:eastAsia="en-US"/>
    </w:rPr>
  </w:style>
  <w:style w:type="paragraph" w:styleId="Heading1">
    <w:name w:val="heading 1"/>
    <w:basedOn w:val="Normal"/>
    <w:next w:val="Normal"/>
    <w:qFormat/>
    <w:pPr>
      <w:keepNext/>
      <w:outlineLvl w:val="0"/>
    </w:pPr>
    <w:rPr>
      <w:rFonts w:ascii="Arial" w:hAnsi="Arial"/>
      <w:sz w:val="28"/>
    </w:rPr>
  </w:style>
  <w:style w:type="paragraph" w:styleId="Heading2">
    <w:name w:val="heading 2"/>
    <w:basedOn w:val="Normal"/>
    <w:next w:val="Normal"/>
    <w:link w:val="Heading2Char"/>
    <w:semiHidden/>
    <w:unhideWhenUsed/>
    <w:qFormat/>
    <w:rsid w:val="008E3AE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E3AED"/>
    <w:pPr>
      <w:keepNext/>
      <w:spacing w:before="240" w:after="60"/>
      <w:outlineLvl w:val="2"/>
    </w:pPr>
    <w:rPr>
      <w:rFonts w:ascii="Cambria" w:hAnsi="Cambria"/>
      <w:b/>
      <w:bCs/>
      <w:sz w:val="26"/>
      <w:szCs w:val="26"/>
    </w:rPr>
  </w:style>
  <w:style w:type="paragraph" w:styleId="Heading7">
    <w:name w:val="heading 7"/>
    <w:basedOn w:val="Normal"/>
    <w:next w:val="Normal"/>
    <w:link w:val="Heading7Char"/>
    <w:semiHidden/>
    <w:unhideWhenUsed/>
    <w:qFormat/>
    <w:rsid w:val="00DA4061"/>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8"/>
    </w:rPr>
  </w:style>
  <w:style w:type="character" w:styleId="Hyperlink">
    <w:name w:val="Hyperlink"/>
    <w:rsid w:val="00BC5E4E"/>
    <w:rPr>
      <w:color w:val="0000FF"/>
      <w:u w:val="single"/>
    </w:rPr>
  </w:style>
  <w:style w:type="paragraph" w:styleId="BalloonText">
    <w:name w:val="Balloon Text"/>
    <w:basedOn w:val="Normal"/>
    <w:semiHidden/>
    <w:rsid w:val="009C6CD7"/>
    <w:rPr>
      <w:rFonts w:ascii="Tahoma" w:hAnsi="Tahoma" w:cs="Tahoma"/>
      <w:sz w:val="16"/>
      <w:szCs w:val="16"/>
    </w:rPr>
  </w:style>
  <w:style w:type="character" w:customStyle="1" w:styleId="Heading2Char">
    <w:name w:val="Heading 2 Char"/>
    <w:link w:val="Heading2"/>
    <w:semiHidden/>
    <w:rsid w:val="008E3AED"/>
    <w:rPr>
      <w:rFonts w:ascii="Cambria" w:eastAsia="Times New Roman" w:hAnsi="Cambria" w:cs="Times New Roman"/>
      <w:b/>
      <w:bCs/>
      <w:i/>
      <w:iCs/>
      <w:sz w:val="28"/>
      <w:szCs w:val="28"/>
      <w:lang w:eastAsia="en-US"/>
    </w:rPr>
  </w:style>
  <w:style w:type="character" w:customStyle="1" w:styleId="Heading3Char">
    <w:name w:val="Heading 3 Char"/>
    <w:link w:val="Heading3"/>
    <w:semiHidden/>
    <w:rsid w:val="008E3AED"/>
    <w:rPr>
      <w:rFonts w:ascii="Cambria" w:eastAsia="Times New Roman" w:hAnsi="Cambria" w:cs="Times New Roman"/>
      <w:b/>
      <w:bCs/>
      <w:sz w:val="26"/>
      <w:szCs w:val="26"/>
      <w:lang w:eastAsia="en-US"/>
    </w:rPr>
  </w:style>
  <w:style w:type="character" w:styleId="UnresolvedMention">
    <w:name w:val="Unresolved Mention"/>
    <w:uiPriority w:val="99"/>
    <w:semiHidden/>
    <w:unhideWhenUsed/>
    <w:rsid w:val="00D872BC"/>
    <w:rPr>
      <w:color w:val="605E5C"/>
      <w:shd w:val="clear" w:color="auto" w:fill="E1DFDD"/>
    </w:rPr>
  </w:style>
  <w:style w:type="paragraph" w:styleId="ListParagraph">
    <w:name w:val="List Paragraph"/>
    <w:basedOn w:val="Normal"/>
    <w:uiPriority w:val="1"/>
    <w:qFormat/>
    <w:rsid w:val="001525A2"/>
    <w:pPr>
      <w:ind w:left="720"/>
    </w:pPr>
  </w:style>
  <w:style w:type="paragraph" w:styleId="Header">
    <w:name w:val="header"/>
    <w:basedOn w:val="Normal"/>
    <w:link w:val="HeaderChar"/>
    <w:rsid w:val="006643E2"/>
    <w:pPr>
      <w:tabs>
        <w:tab w:val="center" w:pos="4513"/>
        <w:tab w:val="right" w:pos="9026"/>
      </w:tabs>
    </w:pPr>
  </w:style>
  <w:style w:type="character" w:customStyle="1" w:styleId="HeaderChar">
    <w:name w:val="Header Char"/>
    <w:link w:val="Header"/>
    <w:rsid w:val="006643E2"/>
    <w:rPr>
      <w:lang w:eastAsia="en-US"/>
    </w:rPr>
  </w:style>
  <w:style w:type="paragraph" w:styleId="Footer">
    <w:name w:val="footer"/>
    <w:basedOn w:val="Normal"/>
    <w:link w:val="FooterChar"/>
    <w:uiPriority w:val="99"/>
    <w:rsid w:val="006643E2"/>
    <w:pPr>
      <w:tabs>
        <w:tab w:val="center" w:pos="4513"/>
        <w:tab w:val="right" w:pos="9026"/>
      </w:tabs>
    </w:pPr>
  </w:style>
  <w:style w:type="character" w:customStyle="1" w:styleId="FooterChar">
    <w:name w:val="Footer Char"/>
    <w:link w:val="Footer"/>
    <w:uiPriority w:val="99"/>
    <w:rsid w:val="006643E2"/>
    <w:rPr>
      <w:lang w:eastAsia="en-US"/>
    </w:rPr>
  </w:style>
  <w:style w:type="character" w:customStyle="1" w:styleId="Heading7Char">
    <w:name w:val="Heading 7 Char"/>
    <w:link w:val="Heading7"/>
    <w:semiHidden/>
    <w:rsid w:val="00DA4061"/>
    <w:rPr>
      <w:rFonts w:ascii="Calibri" w:eastAsia="Times New Roman" w:hAnsi="Calibri"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6692">
      <w:bodyDiv w:val="1"/>
      <w:marLeft w:val="0"/>
      <w:marRight w:val="0"/>
      <w:marTop w:val="0"/>
      <w:marBottom w:val="0"/>
      <w:divBdr>
        <w:top w:val="none" w:sz="0" w:space="0" w:color="auto"/>
        <w:left w:val="none" w:sz="0" w:space="0" w:color="auto"/>
        <w:bottom w:val="none" w:sz="0" w:space="0" w:color="auto"/>
        <w:right w:val="none" w:sz="0" w:space="0" w:color="auto"/>
      </w:divBdr>
    </w:div>
    <w:div w:id="313267047">
      <w:bodyDiv w:val="1"/>
      <w:marLeft w:val="0"/>
      <w:marRight w:val="0"/>
      <w:marTop w:val="0"/>
      <w:marBottom w:val="0"/>
      <w:divBdr>
        <w:top w:val="none" w:sz="0" w:space="0" w:color="auto"/>
        <w:left w:val="none" w:sz="0" w:space="0" w:color="auto"/>
        <w:bottom w:val="none" w:sz="0" w:space="0" w:color="auto"/>
        <w:right w:val="none" w:sz="0" w:space="0" w:color="auto"/>
      </w:divBdr>
    </w:div>
    <w:div w:id="429548537">
      <w:bodyDiv w:val="1"/>
      <w:marLeft w:val="0"/>
      <w:marRight w:val="0"/>
      <w:marTop w:val="0"/>
      <w:marBottom w:val="0"/>
      <w:divBdr>
        <w:top w:val="none" w:sz="0" w:space="0" w:color="auto"/>
        <w:left w:val="none" w:sz="0" w:space="0" w:color="auto"/>
        <w:bottom w:val="none" w:sz="0" w:space="0" w:color="auto"/>
        <w:right w:val="none" w:sz="0" w:space="0" w:color="auto"/>
      </w:divBdr>
    </w:div>
    <w:div w:id="900100261">
      <w:bodyDiv w:val="1"/>
      <w:marLeft w:val="0"/>
      <w:marRight w:val="0"/>
      <w:marTop w:val="0"/>
      <w:marBottom w:val="0"/>
      <w:divBdr>
        <w:top w:val="none" w:sz="0" w:space="0" w:color="auto"/>
        <w:left w:val="none" w:sz="0" w:space="0" w:color="auto"/>
        <w:bottom w:val="none" w:sz="0" w:space="0" w:color="auto"/>
        <w:right w:val="none" w:sz="0" w:space="0" w:color="auto"/>
      </w:divBdr>
    </w:div>
    <w:div w:id="1056508317">
      <w:bodyDiv w:val="1"/>
      <w:marLeft w:val="0"/>
      <w:marRight w:val="0"/>
      <w:marTop w:val="0"/>
      <w:marBottom w:val="0"/>
      <w:divBdr>
        <w:top w:val="none" w:sz="0" w:space="0" w:color="auto"/>
        <w:left w:val="none" w:sz="0" w:space="0" w:color="auto"/>
        <w:bottom w:val="none" w:sz="0" w:space="0" w:color="auto"/>
        <w:right w:val="none" w:sz="0" w:space="0" w:color="auto"/>
      </w:divBdr>
    </w:div>
    <w:div w:id="160059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ddy@chezverdon.com" TargetMode="External"/><Relationship Id="rId4" Type="http://schemas.openxmlformats.org/officeDocument/2006/relationships/settings" Target="settings.xml"/><Relationship Id="rId9" Type="http://schemas.openxmlformats.org/officeDocument/2006/relationships/hyperlink" Target="mailto:john.tchighi@tiscal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A57E1-BE62-4A73-87BB-B9E90E8D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5449</CharactersWithSpaces>
  <SharedDoc>false</SharedDoc>
  <HLinks>
    <vt:vector size="6" baseType="variant">
      <vt:variant>
        <vt:i4>4128797</vt:i4>
      </vt:variant>
      <vt:variant>
        <vt:i4>0</vt:i4>
      </vt:variant>
      <vt:variant>
        <vt:i4>0</vt:i4>
      </vt:variant>
      <vt:variant>
        <vt:i4>5</vt:i4>
      </vt:variant>
      <vt:variant>
        <vt:lpwstr>mailto:gclerehugh@btinternet.com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**Henley Management College**</dc:creator>
  <cp:keywords/>
  <cp:lastModifiedBy>George VERDON</cp:lastModifiedBy>
  <cp:revision>3</cp:revision>
  <cp:lastPrinted>2020-12-21T17:01:00Z</cp:lastPrinted>
  <dcterms:created xsi:type="dcterms:W3CDTF">2023-02-01T14:43:00Z</dcterms:created>
  <dcterms:modified xsi:type="dcterms:W3CDTF">2023-02-25T16:46:00Z</dcterms:modified>
</cp:coreProperties>
</file>